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F9633" w14:textId="39D672AE" w:rsidR="0006551D" w:rsidRPr="00B40BC7" w:rsidRDefault="30F2E28D" w:rsidP="037F739D">
      <w:pPr>
        <w:spacing w:after="0"/>
        <w:rPr>
          <w:rFonts w:eastAsia="Arial" w:cs="Arial"/>
          <w:sz w:val="22"/>
          <w:szCs w:val="22"/>
        </w:rPr>
      </w:pPr>
      <w:r w:rsidRPr="037F739D">
        <w:rPr>
          <w:sz w:val="22"/>
          <w:szCs w:val="22"/>
        </w:rPr>
        <w:t xml:space="preserve">Subject Leader(s): Primary </w:t>
      </w:r>
      <w:r w:rsidR="03F8FC12" w:rsidRPr="037F739D">
        <w:rPr>
          <w:rFonts w:eastAsia="Arial" w:cs="Arial"/>
          <w:color w:val="000000" w:themeColor="text1"/>
          <w:sz w:val="22"/>
          <w:szCs w:val="22"/>
        </w:rPr>
        <w:t>Emily Tobin (Deputy Headteacher), Laura Cartwright (Assistant Headteacher – Primary), Ryan Mason (Assistant Headteacher – Secondary)</w:t>
      </w:r>
    </w:p>
    <w:p w14:paraId="796213AA" w14:textId="1F12F9A1" w:rsidR="0006551D" w:rsidRDefault="30F2E28D" w:rsidP="037F739D">
      <w:pPr>
        <w:spacing w:after="0"/>
      </w:pPr>
      <w:r w:rsidRPr="037F739D">
        <w:rPr>
          <w:sz w:val="22"/>
          <w:szCs w:val="22"/>
        </w:rPr>
        <w:t xml:space="preserve">Subject Supporter(s): </w:t>
      </w:r>
      <w:r w:rsidR="6E665118" w:rsidRPr="037F739D">
        <w:rPr>
          <w:sz w:val="22"/>
          <w:szCs w:val="22"/>
        </w:rPr>
        <w:t>Lisa Rodway</w:t>
      </w:r>
    </w:p>
    <w:p w14:paraId="42996B9A" w14:textId="77777777" w:rsidR="0006551D" w:rsidRDefault="30F2E28D" w:rsidP="037F739D">
      <w:pPr>
        <w:spacing w:after="0"/>
        <w:rPr>
          <w:sz w:val="22"/>
          <w:szCs w:val="22"/>
        </w:rPr>
      </w:pPr>
      <w:r w:rsidRPr="037F739D">
        <w:rPr>
          <w:sz w:val="22"/>
          <w:szCs w:val="22"/>
        </w:rPr>
        <w:t>Linked awareness day(s): World Maths Day; Number Day</w:t>
      </w:r>
    </w:p>
    <w:p w14:paraId="12C1BCC1" w14:textId="77777777" w:rsidR="0006551D" w:rsidRDefault="30F2E28D" w:rsidP="037F739D">
      <w:pPr>
        <w:spacing w:after="0"/>
        <w:rPr>
          <w:sz w:val="22"/>
          <w:szCs w:val="22"/>
        </w:rPr>
      </w:pPr>
      <w:r w:rsidRPr="037F739D">
        <w:rPr>
          <w:sz w:val="22"/>
          <w:szCs w:val="22"/>
        </w:rPr>
        <w:t>National curriculum link: https://www.gov.uk/government/publications/national-curriculum-in-england-mathematics-programmes-of-study</w:t>
      </w:r>
    </w:p>
    <w:p w14:paraId="2D72E85E" w14:textId="77777777" w:rsidR="0006551D" w:rsidRDefault="30F2E28D" w:rsidP="037F739D">
      <w:pPr>
        <w:spacing w:after="0"/>
        <w:rPr>
          <w:sz w:val="22"/>
          <w:szCs w:val="22"/>
        </w:rPr>
      </w:pPr>
      <w:r w:rsidRPr="037F739D">
        <w:rPr>
          <w:sz w:val="22"/>
          <w:szCs w:val="22"/>
        </w:rPr>
        <w:t>Scheme of work followed: White Rose Maths – Version 3 schemes of learning</w:t>
      </w:r>
    </w:p>
    <w:p w14:paraId="2C493717" w14:textId="45A8C29E" w:rsidR="0006551D" w:rsidRDefault="30F2E28D" w:rsidP="037F739D">
      <w:pPr>
        <w:spacing w:after="0"/>
      </w:pPr>
      <w:r w:rsidRPr="037F739D">
        <w:rPr>
          <w:sz w:val="22"/>
          <w:szCs w:val="22"/>
        </w:rPr>
        <w:t xml:space="preserve">EfL framework: </w:t>
      </w:r>
      <w:r w:rsidR="09974CCC" w:rsidRPr="037F739D">
        <w:rPr>
          <w:sz w:val="22"/>
          <w:szCs w:val="22"/>
        </w:rPr>
        <w:t>Completed</w:t>
      </w:r>
    </w:p>
    <w:p w14:paraId="0FD33823" w14:textId="77777777" w:rsidR="0006551D" w:rsidRDefault="30F2E28D">
      <w:pPr>
        <w:spacing w:after="0"/>
      </w:pPr>
      <w:r w:rsidRPr="037F739D">
        <w:rPr>
          <w:sz w:val="22"/>
          <w:szCs w:val="22"/>
        </w:rPr>
        <w:t>Assessment method: Ongoing teacher assessment; end-of-block and termly assessment; fluency, reasoning and problem-solving evidence</w:t>
      </w:r>
    </w:p>
    <w:p w14:paraId="351D54D5" w14:textId="77777777" w:rsidR="0006551D" w:rsidRDefault="0006551D">
      <w:pPr>
        <w:spacing w:after="0"/>
      </w:pPr>
    </w:p>
    <w:p w14:paraId="414C391C" w14:textId="77777777" w:rsidR="0006551D" w:rsidRDefault="004C401F">
      <w:pPr>
        <w:spacing w:after="0"/>
      </w:pPr>
      <w:r>
        <w:rPr>
          <w:b/>
        </w:rPr>
        <w:t>What do we want students to learn and remember?</w:t>
      </w:r>
    </w:p>
    <w:tbl>
      <w:tblPr>
        <w:tblStyle w:val="TableGrid"/>
        <w:tblW w:w="0" w:type="auto"/>
        <w:tblLayout w:type="fixed"/>
        <w:tblLook w:val="04A0" w:firstRow="1" w:lastRow="0" w:firstColumn="1" w:lastColumn="0" w:noHBand="0" w:noVBand="1"/>
      </w:tblPr>
      <w:tblGrid>
        <w:gridCol w:w="1986"/>
        <w:gridCol w:w="6648"/>
        <w:gridCol w:w="6618"/>
      </w:tblGrid>
      <w:tr w:rsidR="005948D5" w:rsidRPr="00942536" w14:paraId="69EF0E19" w14:textId="77777777" w:rsidTr="00B40BC7">
        <w:trPr>
          <w:trHeight w:val="533"/>
        </w:trPr>
        <w:tc>
          <w:tcPr>
            <w:tcW w:w="1986" w:type="dxa"/>
            <w:shd w:val="clear" w:color="auto" w:fill="0F4761" w:themeFill="accent1" w:themeFillShade="BF"/>
            <w:tcMar>
              <w:top w:w="60" w:type="dxa"/>
              <w:left w:w="60" w:type="dxa"/>
              <w:bottom w:w="60" w:type="dxa"/>
              <w:right w:w="60" w:type="dxa"/>
            </w:tcMar>
          </w:tcPr>
          <w:p w14:paraId="2437B6D3" w14:textId="77777777" w:rsidR="005948D5" w:rsidRPr="00936150" w:rsidRDefault="005948D5" w:rsidP="1D5B07F2">
            <w:pPr>
              <w:rPr>
                <w:rFonts w:eastAsia="Arial" w:cs="Arial"/>
                <w:b/>
                <w:bCs/>
                <w:sz w:val="22"/>
                <w:szCs w:val="22"/>
              </w:rPr>
            </w:pPr>
          </w:p>
        </w:tc>
        <w:tc>
          <w:tcPr>
            <w:tcW w:w="13266" w:type="dxa"/>
            <w:gridSpan w:val="2"/>
            <w:shd w:val="clear" w:color="auto" w:fill="0F4761" w:themeFill="accent1" w:themeFillShade="BF"/>
            <w:tcMar>
              <w:top w:w="60" w:type="dxa"/>
              <w:left w:w="60" w:type="dxa"/>
              <w:bottom w:w="60" w:type="dxa"/>
              <w:right w:w="60" w:type="dxa"/>
            </w:tcMar>
          </w:tcPr>
          <w:p w14:paraId="086D735B" w14:textId="77777777" w:rsidR="00071231" w:rsidRDefault="00D22866">
            <w:r>
              <w:rPr>
                <w:b/>
                <w:sz w:val="20"/>
              </w:rPr>
              <w:t>Curriculum Delivered across the academic year</w:t>
            </w:r>
          </w:p>
        </w:tc>
      </w:tr>
      <w:tr w:rsidR="00FD10DC" w:rsidRPr="00942536" w14:paraId="43900950"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12FCBD16" w14:textId="77777777" w:rsidR="00071231" w:rsidRDefault="00D22866">
            <w:r>
              <w:rPr>
                <w:b/>
              </w:rPr>
              <w:t>Reception</w:t>
            </w:r>
          </w:p>
        </w:tc>
        <w:tc>
          <w:tcPr>
            <w:tcW w:w="6648" w:type="dxa"/>
            <w:tcMar>
              <w:top w:w="60" w:type="dxa"/>
              <w:left w:w="60" w:type="dxa"/>
              <w:bottom w:w="60" w:type="dxa"/>
              <w:right w:w="60" w:type="dxa"/>
            </w:tcMar>
          </w:tcPr>
          <w:p w14:paraId="04EEACF8" w14:textId="77777777" w:rsidR="00071231" w:rsidRDefault="00D22866">
            <w:pPr>
              <w:spacing w:after="50"/>
            </w:pPr>
            <w:r>
              <w:rPr>
                <w:b/>
                <w:sz w:val="16"/>
              </w:rPr>
              <w:t>Autumn – Getting to know you (2 weeks)</w:t>
            </w:r>
            <w:r>
              <w:br/>
            </w:r>
            <w:r>
              <w:rPr>
                <w:sz w:val="16"/>
              </w:rPr>
              <w:t>We will explore maths through routines, play and everyday activities, noticing numbers, shapes, patterns and quantities around us.</w:t>
            </w:r>
          </w:p>
          <w:p w14:paraId="536E4D81" w14:textId="77777777" w:rsidR="00071231" w:rsidRDefault="00D22866">
            <w:pPr>
              <w:spacing w:after="50"/>
            </w:pPr>
            <w:r>
              <w:rPr>
                <w:b/>
                <w:sz w:val="16"/>
              </w:rPr>
              <w:t>Autumn – Match, sort and compare (1 week)</w:t>
            </w:r>
            <w:r>
              <w:br/>
            </w:r>
            <w:r>
              <w:rPr>
                <w:sz w:val="16"/>
              </w:rPr>
              <w:t>We will learn to match objects and sort them into groups, then compare groups using words such as more, fewer and the same.</w:t>
            </w:r>
          </w:p>
          <w:p w14:paraId="49A03C88" w14:textId="77777777" w:rsidR="00071231" w:rsidRDefault="00D22866">
            <w:pPr>
              <w:spacing w:after="50"/>
            </w:pPr>
            <w:r>
              <w:rPr>
                <w:b/>
                <w:sz w:val="16"/>
              </w:rPr>
              <w:t>Autumn – Talk about measure and patterns (1 week)</w:t>
            </w:r>
            <w:r>
              <w:br/>
            </w:r>
            <w:r>
              <w:rPr>
                <w:sz w:val="16"/>
              </w:rPr>
              <w:t>We will compare size, length, weight and capacity and notice, copy and talk about simple repeating patterns.</w:t>
            </w:r>
          </w:p>
          <w:p w14:paraId="233F121D" w14:textId="77777777" w:rsidR="00071231" w:rsidRDefault="00D22866">
            <w:pPr>
              <w:spacing w:after="50"/>
            </w:pPr>
            <w:r>
              <w:rPr>
                <w:b/>
                <w:sz w:val="16"/>
              </w:rPr>
              <w:t>Autumn – It’s me 1, 2, 3 (1 week)</w:t>
            </w:r>
            <w:r>
              <w:br/>
            </w:r>
            <w:r>
              <w:rPr>
                <w:sz w:val="16"/>
              </w:rPr>
              <w:t>We will recognise and represent 1, 2 and 3, count objects carefully and explore how these numbers are made.</w:t>
            </w:r>
          </w:p>
          <w:p w14:paraId="45A69ACE" w14:textId="77777777" w:rsidR="00071231" w:rsidRDefault="00D22866">
            <w:pPr>
              <w:spacing w:after="50"/>
            </w:pPr>
            <w:r>
              <w:rPr>
                <w:b/>
                <w:sz w:val="16"/>
              </w:rPr>
              <w:t>Autumn – Circles and triangles (1 week)</w:t>
            </w:r>
            <w:r>
              <w:br/>
            </w:r>
            <w:r>
              <w:rPr>
                <w:sz w:val="16"/>
              </w:rPr>
              <w:t>We will recognise circles and triangles, describe their features and spot them in the world around us.</w:t>
            </w:r>
          </w:p>
          <w:p w14:paraId="238DBA7D" w14:textId="77777777" w:rsidR="00071231" w:rsidRDefault="00D22866">
            <w:pPr>
              <w:spacing w:after="50"/>
            </w:pPr>
            <w:r>
              <w:rPr>
                <w:b/>
                <w:sz w:val="16"/>
              </w:rPr>
              <w:t>Autumn – 1, 2, 3, 4, 5 (1 week)</w:t>
            </w:r>
            <w:r>
              <w:br/>
            </w:r>
            <w:r>
              <w:rPr>
                <w:sz w:val="16"/>
              </w:rPr>
              <w:t>We will build secure understanding of numbers to 5, including counting, recognising amounts quickly and finding one more or one less.</w:t>
            </w:r>
          </w:p>
          <w:p w14:paraId="0F38053C" w14:textId="77777777" w:rsidR="00071231" w:rsidRDefault="00D22866">
            <w:pPr>
              <w:spacing w:after="50"/>
            </w:pPr>
            <w:r>
              <w:rPr>
                <w:b/>
                <w:sz w:val="16"/>
              </w:rPr>
              <w:t>Autumn – Shapes with 4 sides (1 week)</w:t>
            </w:r>
            <w:r>
              <w:br/>
            </w:r>
            <w:r>
              <w:rPr>
                <w:sz w:val="16"/>
              </w:rPr>
              <w:t>We will explore four-sided shapes, compare their features and use mathematical words to describe them.</w:t>
            </w:r>
          </w:p>
          <w:p w14:paraId="732D8EA2" w14:textId="77777777" w:rsidR="00071231" w:rsidRDefault="00D22866">
            <w:pPr>
              <w:spacing w:after="50"/>
            </w:pPr>
            <w:r>
              <w:rPr>
                <w:b/>
                <w:sz w:val="16"/>
              </w:rPr>
              <w:t>Spring – Alive in 5 (1 week)</w:t>
            </w:r>
            <w:r>
              <w:br/>
            </w:r>
            <w:r>
              <w:rPr>
                <w:sz w:val="16"/>
              </w:rPr>
              <w:t>We will build understanding of numbers to 5 and explore counting, subitising, comparing and the different ways numbers can be made.</w:t>
            </w:r>
          </w:p>
          <w:p w14:paraId="35C5D3C4" w14:textId="77777777" w:rsidR="00071231" w:rsidRDefault="00D22866">
            <w:pPr>
              <w:spacing w:after="50"/>
            </w:pPr>
            <w:r>
              <w:rPr>
                <w:b/>
                <w:sz w:val="16"/>
              </w:rPr>
              <w:t>Spring – Mass and capacity (1 week)</w:t>
            </w:r>
            <w:r>
              <w:br/>
            </w:r>
            <w:r>
              <w:rPr>
                <w:sz w:val="16"/>
              </w:rPr>
              <w:t>We will compare and explore heavy and light, full and empty, and use practical activities to investigate capacity.</w:t>
            </w:r>
          </w:p>
          <w:p w14:paraId="0159C3E0" w14:textId="77777777" w:rsidR="00071231" w:rsidRDefault="00D22866">
            <w:pPr>
              <w:spacing w:after="50"/>
            </w:pPr>
            <w:r>
              <w:rPr>
                <w:b/>
                <w:sz w:val="16"/>
              </w:rPr>
              <w:t>Spring – Growing 6, 7, 8 (1 week)</w:t>
            </w:r>
            <w:r>
              <w:br/>
            </w:r>
            <w:r>
              <w:rPr>
                <w:sz w:val="16"/>
              </w:rPr>
              <w:t>We will explore 6, 7 and 8, including counting, comparing, representing the numbers and finding one more and one less.</w:t>
            </w:r>
          </w:p>
        </w:tc>
        <w:tc>
          <w:tcPr>
            <w:tcW w:w="6618" w:type="dxa"/>
            <w:tcMar>
              <w:top w:w="60" w:type="dxa"/>
              <w:left w:w="60" w:type="dxa"/>
              <w:bottom w:w="60" w:type="dxa"/>
              <w:right w:w="60" w:type="dxa"/>
            </w:tcMar>
          </w:tcPr>
          <w:p w14:paraId="6BBC084B" w14:textId="77777777" w:rsidR="00071231" w:rsidRDefault="00D22866">
            <w:pPr>
              <w:spacing w:after="50"/>
            </w:pPr>
            <w:r>
              <w:rPr>
                <w:b/>
                <w:sz w:val="16"/>
              </w:rPr>
              <w:t>Spring – Length, height and time (1 week)</w:t>
            </w:r>
            <w:r>
              <w:br/>
            </w:r>
            <w:r>
              <w:rPr>
                <w:sz w:val="16"/>
              </w:rPr>
              <w:t>We will compare length and height and begin to use everyday language to talk about time and sequences of events.</w:t>
            </w:r>
          </w:p>
          <w:p w14:paraId="27970DA0" w14:textId="77777777" w:rsidR="00071231" w:rsidRDefault="00D22866">
            <w:pPr>
              <w:spacing w:after="50"/>
            </w:pPr>
            <w:r>
              <w:rPr>
                <w:b/>
                <w:sz w:val="16"/>
              </w:rPr>
              <w:t>Spring – Building 9 and 10 (2 weeks)</w:t>
            </w:r>
            <w:r>
              <w:br/>
            </w:r>
            <w:r>
              <w:rPr>
                <w:sz w:val="16"/>
              </w:rPr>
              <w:t>We will develop a strong understanding of 9 and 10, exploring their composition, counting patterns and different ways to represent them.</w:t>
            </w:r>
          </w:p>
          <w:p w14:paraId="68F27330" w14:textId="77777777" w:rsidR="00071231" w:rsidRDefault="00D22866">
            <w:pPr>
              <w:spacing w:after="50"/>
            </w:pPr>
            <w:r>
              <w:rPr>
                <w:b/>
                <w:sz w:val="16"/>
              </w:rPr>
              <w:t>Spring – Explore 3-D shapes (1 week)</w:t>
            </w:r>
            <w:r>
              <w:br/>
            </w:r>
            <w:r>
              <w:rPr>
                <w:sz w:val="16"/>
              </w:rPr>
              <w:t>We will recognise and describe 3-D shapes and explore how they look, move and fit together.</w:t>
            </w:r>
          </w:p>
          <w:p w14:paraId="3839DDE4" w14:textId="77777777" w:rsidR="00071231" w:rsidRDefault="00D22866">
            <w:pPr>
              <w:spacing w:after="50"/>
            </w:pPr>
            <w:r>
              <w:rPr>
                <w:b/>
                <w:sz w:val="16"/>
              </w:rPr>
              <w:t>Summer – To 20 and beyond (1 week)</w:t>
            </w:r>
            <w:r>
              <w:br/>
            </w:r>
            <w:r>
              <w:rPr>
                <w:sz w:val="16"/>
              </w:rPr>
              <w:t>We will count beyond 10, explore numbers to 20 and notice the patterns in the number system.</w:t>
            </w:r>
          </w:p>
          <w:p w14:paraId="1F024B6C" w14:textId="77777777" w:rsidR="00071231" w:rsidRDefault="00D22866">
            <w:pPr>
              <w:spacing w:after="50"/>
            </w:pPr>
            <w:r>
              <w:rPr>
                <w:b/>
                <w:sz w:val="16"/>
              </w:rPr>
              <w:t>Summer – How many now? (1 week)</w:t>
            </w:r>
            <w:r>
              <w:br/>
            </w:r>
            <w:r>
              <w:rPr>
                <w:sz w:val="16"/>
              </w:rPr>
              <w:t>We will solve simple addition and subtraction stories by thinking about what happens when objects are added or taken away.</w:t>
            </w:r>
          </w:p>
          <w:p w14:paraId="36142EAC" w14:textId="77777777" w:rsidR="00071231" w:rsidRDefault="00D22866">
            <w:pPr>
              <w:spacing w:after="50"/>
            </w:pPr>
            <w:r>
              <w:rPr>
                <w:b/>
                <w:sz w:val="16"/>
              </w:rPr>
              <w:t>Summer – Manipulate, compose and decompose (1 week)</w:t>
            </w:r>
            <w:r>
              <w:br/>
            </w:r>
            <w:r>
              <w:rPr>
                <w:sz w:val="16"/>
              </w:rPr>
              <w:t>We will explore how shapes and numbers can be put together, taken apart and rearranged in different ways.</w:t>
            </w:r>
          </w:p>
          <w:p w14:paraId="3F4F5E6B" w14:textId="77777777" w:rsidR="00071231" w:rsidRDefault="00D22866">
            <w:pPr>
              <w:spacing w:after="50"/>
            </w:pPr>
            <w:r>
              <w:rPr>
                <w:b/>
                <w:sz w:val="16"/>
              </w:rPr>
              <w:t>Summer – Sharing and grouping (1 week)</w:t>
            </w:r>
            <w:r>
              <w:br/>
            </w:r>
            <w:r>
              <w:rPr>
                <w:sz w:val="16"/>
              </w:rPr>
              <w:t>We will explore equal groups, sharing fairly and simple grouping problems using practical objects.</w:t>
            </w:r>
          </w:p>
          <w:p w14:paraId="62E5F1DB" w14:textId="77777777" w:rsidR="00071231" w:rsidRDefault="00D22866">
            <w:pPr>
              <w:spacing w:after="50"/>
            </w:pPr>
            <w:r>
              <w:rPr>
                <w:b/>
                <w:sz w:val="16"/>
              </w:rPr>
              <w:t>Summer – Visualise, build and map (1 week)</w:t>
            </w:r>
            <w:r>
              <w:br/>
            </w:r>
            <w:r>
              <w:rPr>
                <w:sz w:val="16"/>
              </w:rPr>
              <w:t>We will use positional language, visualise shapes and objects, build models and begin to represent routes and simple maps.</w:t>
            </w:r>
          </w:p>
          <w:p w14:paraId="2A7C473C" w14:textId="77777777" w:rsidR="00071231" w:rsidRDefault="00D22866">
            <w:pPr>
              <w:spacing w:after="50"/>
            </w:pPr>
            <w:r>
              <w:rPr>
                <w:b/>
                <w:sz w:val="16"/>
              </w:rPr>
              <w:t>Summer – Make connections (1 week)</w:t>
            </w:r>
            <w:r>
              <w:br/>
            </w:r>
            <w:r>
              <w:rPr>
                <w:sz w:val="16"/>
              </w:rPr>
              <w:t>We will bring together our mathematical learning, making connections between number, pattern, shape, space and measure.</w:t>
            </w:r>
          </w:p>
          <w:p w14:paraId="7CC5991E" w14:textId="77777777" w:rsidR="00071231" w:rsidRDefault="00D22866">
            <w:pPr>
              <w:spacing w:after="50"/>
            </w:pPr>
            <w:r>
              <w:rPr>
                <w:b/>
                <w:sz w:val="16"/>
              </w:rPr>
              <w:t>Summer – Consolidation (1 week)</w:t>
            </w:r>
            <w:r>
              <w:br/>
            </w:r>
            <w:r>
              <w:rPr>
                <w:sz w:val="16"/>
              </w:rPr>
              <w:t>We will revisit important ideas and use maths in practical, play-based activities to strengthen our understanding.</w:t>
            </w:r>
          </w:p>
        </w:tc>
      </w:tr>
      <w:tr w:rsidR="005948D5" w:rsidRPr="00942536" w14:paraId="14793CCE"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07C20DD2" w14:textId="77777777" w:rsidR="00071231" w:rsidRDefault="00071231"/>
        </w:tc>
        <w:tc>
          <w:tcPr>
            <w:tcW w:w="13266" w:type="dxa"/>
            <w:gridSpan w:val="2"/>
            <w:shd w:val="clear" w:color="auto" w:fill="0F4761" w:themeFill="accent1" w:themeFillShade="BF"/>
            <w:tcMar>
              <w:top w:w="60" w:type="dxa"/>
              <w:left w:w="60" w:type="dxa"/>
              <w:bottom w:w="60" w:type="dxa"/>
              <w:right w:w="60" w:type="dxa"/>
            </w:tcMar>
          </w:tcPr>
          <w:p w14:paraId="3A98D6E7" w14:textId="013A73C7" w:rsidR="00071231" w:rsidRDefault="00D22866">
            <w:r>
              <w:rPr>
                <w:b/>
                <w:sz w:val="20"/>
              </w:rPr>
              <w:t xml:space="preserve">KS1 Curriculum </w:t>
            </w:r>
          </w:p>
        </w:tc>
      </w:tr>
      <w:tr w:rsidR="00FD10DC" w:rsidRPr="00942536" w14:paraId="6C8CE43B"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0A1E58FF" w14:textId="77777777" w:rsidR="00071231" w:rsidRDefault="00D22866">
            <w:r>
              <w:rPr>
                <w:b/>
              </w:rPr>
              <w:t>Year 1</w:t>
            </w:r>
          </w:p>
        </w:tc>
        <w:tc>
          <w:tcPr>
            <w:tcW w:w="6648" w:type="dxa"/>
            <w:tcMar>
              <w:top w:w="60" w:type="dxa"/>
              <w:left w:w="60" w:type="dxa"/>
              <w:bottom w:w="60" w:type="dxa"/>
              <w:right w:w="60" w:type="dxa"/>
            </w:tcMar>
          </w:tcPr>
          <w:p w14:paraId="4948DDEB" w14:textId="77777777" w:rsidR="00071231" w:rsidRDefault="00D22866">
            <w:pPr>
              <w:spacing w:after="50"/>
            </w:pPr>
            <w:r>
              <w:rPr>
                <w:b/>
                <w:sz w:val="17"/>
              </w:rPr>
              <w:t>Autumn – Place value within 10 (5 weeks)</w:t>
            </w:r>
            <w:r>
              <w:br/>
            </w:r>
            <w:r>
              <w:rPr>
                <w:sz w:val="16"/>
              </w:rPr>
              <w:t>We will count, read and write numbers to 10, represent them in different ways, compare and order them, and explore one more and one less.</w:t>
            </w:r>
          </w:p>
          <w:p w14:paraId="0B764B74" w14:textId="77777777" w:rsidR="00071231" w:rsidRDefault="00D22866">
            <w:pPr>
              <w:spacing w:after="50"/>
            </w:pPr>
            <w:r>
              <w:rPr>
                <w:b/>
                <w:sz w:val="17"/>
              </w:rPr>
              <w:t>Autumn – Addition and subtraction within 10 (5 weeks)</w:t>
            </w:r>
            <w:r>
              <w:br/>
            </w:r>
            <w:r>
              <w:rPr>
                <w:sz w:val="16"/>
              </w:rPr>
              <w:t>We will learn to combine and separate amounts within 10, use number bonds and begin to solve simple addition and subtraction problems.</w:t>
            </w:r>
          </w:p>
          <w:p w14:paraId="543954C4" w14:textId="77777777" w:rsidR="00071231" w:rsidRDefault="00D22866">
            <w:pPr>
              <w:spacing w:after="50"/>
            </w:pPr>
            <w:r>
              <w:rPr>
                <w:b/>
                <w:sz w:val="17"/>
              </w:rPr>
              <w:t>Autumn – Shape (1 week)</w:t>
            </w:r>
            <w:r>
              <w:br/>
            </w:r>
            <w:r>
              <w:rPr>
                <w:sz w:val="16"/>
              </w:rPr>
              <w:t>We will recognise and name common 2-D and 3-D shapes, describe their features and sort shapes in different ways.</w:t>
            </w:r>
          </w:p>
          <w:p w14:paraId="3675C2D0" w14:textId="77777777" w:rsidR="00071231" w:rsidRDefault="00D22866">
            <w:pPr>
              <w:spacing w:after="50"/>
            </w:pPr>
            <w:r>
              <w:rPr>
                <w:b/>
                <w:sz w:val="17"/>
              </w:rPr>
              <w:t>Autumn – Consolidation (1 week)</w:t>
            </w:r>
            <w:r>
              <w:br/>
            </w:r>
            <w:r>
              <w:rPr>
                <w:sz w:val="16"/>
              </w:rPr>
              <w:t>We will revisit key learning from the term and apply our number and shape skills in practical problems.</w:t>
            </w:r>
          </w:p>
          <w:p w14:paraId="5EBF76B5" w14:textId="77777777" w:rsidR="00071231" w:rsidRDefault="00D22866">
            <w:pPr>
              <w:spacing w:after="50"/>
            </w:pPr>
            <w:r>
              <w:rPr>
                <w:b/>
                <w:sz w:val="17"/>
              </w:rPr>
              <w:t>Spring – Place value within 20 (3 weeks)</w:t>
            </w:r>
            <w:r>
              <w:br/>
            </w:r>
            <w:r>
              <w:rPr>
                <w:sz w:val="16"/>
              </w:rPr>
              <w:t>We will count, represent, compare and order numbers to 20 and understand the relationship between tens and ones.</w:t>
            </w:r>
          </w:p>
          <w:p w14:paraId="7239F317" w14:textId="77777777" w:rsidR="00071231" w:rsidRDefault="00D22866">
            <w:pPr>
              <w:spacing w:after="50"/>
            </w:pPr>
            <w:r>
              <w:rPr>
                <w:b/>
                <w:sz w:val="17"/>
              </w:rPr>
              <w:t>Spring – Addition and subtraction within 20 (3 weeks)</w:t>
            </w:r>
            <w:r>
              <w:br/>
            </w:r>
            <w:r>
              <w:rPr>
                <w:sz w:val="16"/>
              </w:rPr>
              <w:t>We will develop fluency with addition and subtraction within 20, using known facts, number lines and practical representations to solve problems.</w:t>
            </w:r>
          </w:p>
          <w:p w14:paraId="342FA46E" w14:textId="77777777" w:rsidR="00071231" w:rsidRDefault="00D22866">
            <w:pPr>
              <w:spacing w:after="50"/>
            </w:pPr>
            <w:r>
              <w:rPr>
                <w:b/>
                <w:sz w:val="17"/>
              </w:rPr>
              <w:t>Spring – Place value within 50 (2 weeks)</w:t>
            </w:r>
            <w:r>
              <w:br/>
            </w:r>
            <w:r>
              <w:rPr>
                <w:sz w:val="16"/>
              </w:rPr>
              <w:t>We will count in tens and ones to 50, represent numbers in different ways and compare and order them.</w:t>
            </w:r>
          </w:p>
          <w:p w14:paraId="22C3D92B" w14:textId="77777777" w:rsidR="00071231" w:rsidRDefault="00D22866">
            <w:pPr>
              <w:spacing w:after="50"/>
            </w:pPr>
            <w:r>
              <w:rPr>
                <w:b/>
                <w:sz w:val="17"/>
              </w:rPr>
              <w:t>Spring – Length and height (2 weeks)</w:t>
            </w:r>
            <w:r>
              <w:br/>
            </w:r>
            <w:r>
              <w:rPr>
                <w:sz w:val="16"/>
              </w:rPr>
              <w:t>We will compare and measure length and height using everyday language and standard units, choosing suitable equipment.</w:t>
            </w:r>
          </w:p>
        </w:tc>
        <w:tc>
          <w:tcPr>
            <w:tcW w:w="6618" w:type="dxa"/>
            <w:tcMar>
              <w:top w:w="60" w:type="dxa"/>
              <w:left w:w="60" w:type="dxa"/>
              <w:bottom w:w="60" w:type="dxa"/>
              <w:right w:w="60" w:type="dxa"/>
            </w:tcMar>
          </w:tcPr>
          <w:p w14:paraId="4E6F0BDB" w14:textId="77777777" w:rsidR="00071231" w:rsidRDefault="00D22866">
            <w:pPr>
              <w:spacing w:after="50"/>
            </w:pPr>
            <w:r>
              <w:rPr>
                <w:b/>
                <w:sz w:val="17"/>
              </w:rPr>
              <w:t>Spring – Mass and volume (2 weeks)</w:t>
            </w:r>
            <w:r>
              <w:br/>
            </w:r>
            <w:r>
              <w:rPr>
                <w:sz w:val="16"/>
              </w:rPr>
              <w:t>We will compare and measure mass and capacity, using practical equipment and language such as heavier, lighter, full and empty.</w:t>
            </w:r>
          </w:p>
          <w:p w14:paraId="1526A41B" w14:textId="77777777" w:rsidR="00071231" w:rsidRDefault="00D22866">
            <w:pPr>
              <w:spacing w:after="50"/>
            </w:pPr>
            <w:r>
              <w:rPr>
                <w:b/>
                <w:sz w:val="17"/>
              </w:rPr>
              <w:t>Summer – Multiplication and division (3 weeks)</w:t>
            </w:r>
            <w:r>
              <w:br/>
            </w:r>
            <w:r>
              <w:rPr>
                <w:sz w:val="16"/>
              </w:rPr>
              <w:t>We will explore equal groups, sharing and grouping, repeated addition and the 2, 5 and 10 times-tables.</w:t>
            </w:r>
          </w:p>
          <w:p w14:paraId="06726798" w14:textId="77777777" w:rsidR="00071231" w:rsidRDefault="00D22866">
            <w:pPr>
              <w:spacing w:after="50"/>
            </w:pPr>
            <w:r>
              <w:rPr>
                <w:b/>
                <w:sz w:val="17"/>
              </w:rPr>
              <w:t>Summer – Fractions (2 weeks)</w:t>
            </w:r>
            <w:r>
              <w:br/>
            </w:r>
            <w:r>
              <w:rPr>
                <w:sz w:val="16"/>
              </w:rPr>
              <w:t>We will recognise and find halves and quarters of shapes, objects and amounts and begin to describe fractions as equal parts.</w:t>
            </w:r>
          </w:p>
          <w:p w14:paraId="6DFCE624" w14:textId="77777777" w:rsidR="00071231" w:rsidRDefault="00D22866">
            <w:pPr>
              <w:spacing w:after="50"/>
            </w:pPr>
            <w:r>
              <w:rPr>
                <w:b/>
                <w:sz w:val="17"/>
              </w:rPr>
              <w:t>Summer – Position and direction (1 week)</w:t>
            </w:r>
            <w:r>
              <w:br/>
            </w:r>
            <w:r>
              <w:rPr>
                <w:sz w:val="16"/>
              </w:rPr>
              <w:t>We will use positional language such as left, right, above and below and describe simple movements and turns.</w:t>
            </w:r>
          </w:p>
          <w:p w14:paraId="1A15EE90" w14:textId="77777777" w:rsidR="00071231" w:rsidRDefault="00D22866">
            <w:pPr>
              <w:spacing w:after="50"/>
            </w:pPr>
            <w:r>
              <w:rPr>
                <w:b/>
                <w:sz w:val="17"/>
              </w:rPr>
              <w:t>Summer – Place value within 100 (2 weeks)</w:t>
            </w:r>
            <w:r>
              <w:br/>
            </w:r>
            <w:r>
              <w:rPr>
                <w:sz w:val="16"/>
              </w:rPr>
              <w:t>We will count, read, write, represent, compare and order numbers to 100 and understand tens and ones.</w:t>
            </w:r>
          </w:p>
          <w:p w14:paraId="566DCAF9" w14:textId="77777777" w:rsidR="00071231" w:rsidRDefault="00D22866">
            <w:pPr>
              <w:spacing w:after="50"/>
            </w:pPr>
            <w:r>
              <w:rPr>
                <w:b/>
                <w:sz w:val="17"/>
              </w:rPr>
              <w:t>Summer – Money (1 week)</w:t>
            </w:r>
            <w:r>
              <w:br/>
            </w:r>
            <w:r>
              <w:rPr>
                <w:sz w:val="16"/>
              </w:rPr>
              <w:t>We will recognise common coins and notes, count money and use it to solve simple everyday problems.</w:t>
            </w:r>
          </w:p>
          <w:p w14:paraId="4D10A94B" w14:textId="77777777" w:rsidR="00071231" w:rsidRDefault="00D22866">
            <w:pPr>
              <w:spacing w:after="50"/>
            </w:pPr>
            <w:r>
              <w:rPr>
                <w:b/>
                <w:sz w:val="17"/>
              </w:rPr>
              <w:t>Summer – Time (1 week)</w:t>
            </w:r>
            <w:r>
              <w:br/>
            </w:r>
            <w:r>
              <w:rPr>
                <w:sz w:val="16"/>
              </w:rPr>
              <w:t>We will sequence events and tell the time to the hour and half-hour using clocks and everyday routines.</w:t>
            </w:r>
          </w:p>
          <w:p w14:paraId="133B7F3C" w14:textId="77777777" w:rsidR="00071231" w:rsidRDefault="00D22866">
            <w:pPr>
              <w:spacing w:after="50"/>
            </w:pPr>
            <w:r>
              <w:rPr>
                <w:b/>
                <w:sz w:val="17"/>
              </w:rPr>
              <w:t>Summer – Consolidation (1 week)</w:t>
            </w:r>
            <w:r>
              <w:br/>
            </w:r>
            <w:r>
              <w:rPr>
                <w:sz w:val="16"/>
              </w:rPr>
              <w:t>We will revisit and apply the key maths ideas learned across Year 1.</w:t>
            </w:r>
          </w:p>
        </w:tc>
      </w:tr>
      <w:tr w:rsidR="00FD10DC" w:rsidRPr="00942536" w14:paraId="2FCBF737"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741C978D" w14:textId="77777777" w:rsidR="00071231" w:rsidRDefault="00D22866">
            <w:r>
              <w:rPr>
                <w:b/>
              </w:rPr>
              <w:t>Year 2</w:t>
            </w:r>
          </w:p>
        </w:tc>
        <w:tc>
          <w:tcPr>
            <w:tcW w:w="6648" w:type="dxa"/>
            <w:tcMar>
              <w:top w:w="60" w:type="dxa"/>
              <w:left w:w="60" w:type="dxa"/>
              <w:bottom w:w="60" w:type="dxa"/>
              <w:right w:w="60" w:type="dxa"/>
            </w:tcMar>
          </w:tcPr>
          <w:p w14:paraId="07EF00A0" w14:textId="77777777" w:rsidR="00071231" w:rsidRDefault="00D22866">
            <w:pPr>
              <w:spacing w:after="50"/>
            </w:pPr>
            <w:r>
              <w:rPr>
                <w:b/>
                <w:sz w:val="17"/>
              </w:rPr>
              <w:t>Autumn – Place value (4 weeks)</w:t>
            </w:r>
            <w:r>
              <w:br/>
            </w:r>
            <w:r>
              <w:rPr>
                <w:sz w:val="16"/>
              </w:rPr>
              <w:t>We will read, write, represent, compare and order numbers to 100 and develop a secure understanding of tens and ones.</w:t>
            </w:r>
          </w:p>
          <w:p w14:paraId="76F7AC19" w14:textId="77777777" w:rsidR="00071231" w:rsidRDefault="00D22866">
            <w:pPr>
              <w:spacing w:after="50"/>
            </w:pPr>
            <w:r>
              <w:rPr>
                <w:b/>
                <w:sz w:val="17"/>
              </w:rPr>
              <w:t>Autumn – Addition and subtraction (5 weeks)</w:t>
            </w:r>
            <w:r>
              <w:br/>
            </w:r>
            <w:r>
              <w:rPr>
                <w:sz w:val="16"/>
              </w:rPr>
              <w:t>We will use mental and written methods to add and subtract, develop number bonds and solve one- and two-step problems.</w:t>
            </w:r>
          </w:p>
          <w:p w14:paraId="16924135" w14:textId="77777777" w:rsidR="00071231" w:rsidRDefault="00D22866">
            <w:pPr>
              <w:spacing w:after="50"/>
            </w:pPr>
            <w:r>
              <w:rPr>
                <w:b/>
                <w:sz w:val="17"/>
              </w:rPr>
              <w:t>Autumn – Properties of shape (3 weeks)</w:t>
            </w:r>
            <w:r>
              <w:br/>
            </w:r>
            <w:r>
              <w:rPr>
                <w:sz w:val="16"/>
              </w:rPr>
              <w:t>We will identify and describe 2-D and 3-D shapes, including sides, edges, faces, vertices and lines of symmetry.</w:t>
            </w:r>
          </w:p>
          <w:p w14:paraId="03DC4721" w14:textId="77777777" w:rsidR="00071231" w:rsidRDefault="00D22866">
            <w:pPr>
              <w:spacing w:after="50"/>
            </w:pPr>
            <w:r>
              <w:rPr>
                <w:b/>
                <w:sz w:val="17"/>
              </w:rPr>
              <w:t>Spring – Money (2 weeks)</w:t>
            </w:r>
            <w:r>
              <w:br/>
            </w:r>
            <w:r>
              <w:rPr>
                <w:sz w:val="16"/>
              </w:rPr>
              <w:t>We will recognise and count coins and notes, make amounts in different ways, compare costs and solve problems involving money and change.</w:t>
            </w:r>
          </w:p>
          <w:p w14:paraId="34A16B4C" w14:textId="77777777" w:rsidR="00071231" w:rsidRDefault="00D22866">
            <w:pPr>
              <w:spacing w:after="50"/>
            </w:pPr>
            <w:r>
              <w:rPr>
                <w:b/>
                <w:sz w:val="17"/>
              </w:rPr>
              <w:t>Spring – Multiplication and division (5 weeks)</w:t>
            </w:r>
            <w:r>
              <w:br/>
            </w:r>
            <w:r>
              <w:rPr>
                <w:sz w:val="16"/>
              </w:rPr>
              <w:t>We will build fluency with the 2, 5 and 10 times-tables, explore equal groups, arrays, sharing and grouping, and solve multiplication and division problems.</w:t>
            </w:r>
          </w:p>
          <w:p w14:paraId="2F9DFFD4" w14:textId="77777777" w:rsidR="00071231" w:rsidRDefault="00D22866">
            <w:pPr>
              <w:spacing w:after="50"/>
            </w:pPr>
            <w:r>
              <w:rPr>
                <w:b/>
                <w:sz w:val="17"/>
              </w:rPr>
              <w:lastRenderedPageBreak/>
              <w:t>Spring – Length and height (2 weeks)</w:t>
            </w:r>
            <w:r>
              <w:br/>
            </w:r>
            <w:r>
              <w:rPr>
                <w:sz w:val="16"/>
              </w:rPr>
              <w:t>We will measure and compare length and height using centimetres and metres and solve problems involving measurement.</w:t>
            </w:r>
          </w:p>
        </w:tc>
        <w:tc>
          <w:tcPr>
            <w:tcW w:w="6618" w:type="dxa"/>
            <w:tcMar>
              <w:top w:w="60" w:type="dxa"/>
              <w:left w:w="60" w:type="dxa"/>
              <w:bottom w:w="60" w:type="dxa"/>
              <w:right w:w="60" w:type="dxa"/>
            </w:tcMar>
          </w:tcPr>
          <w:p w14:paraId="5B6C2ADA" w14:textId="77777777" w:rsidR="00071231" w:rsidRDefault="00D22866">
            <w:pPr>
              <w:spacing w:after="50"/>
            </w:pPr>
            <w:r>
              <w:rPr>
                <w:b/>
                <w:sz w:val="17"/>
              </w:rPr>
              <w:lastRenderedPageBreak/>
              <w:t>Spring – Mass, capacity and temperature (3 weeks)</w:t>
            </w:r>
            <w:r>
              <w:br/>
            </w:r>
            <w:r>
              <w:rPr>
                <w:sz w:val="16"/>
              </w:rPr>
              <w:t>We will measure and compare mass, capacity and temperature using appropriate units and solve practical problems.</w:t>
            </w:r>
          </w:p>
          <w:p w14:paraId="5FB4C7EF" w14:textId="77777777" w:rsidR="00071231" w:rsidRDefault="00D22866">
            <w:pPr>
              <w:spacing w:after="50"/>
            </w:pPr>
            <w:r>
              <w:rPr>
                <w:b/>
                <w:sz w:val="17"/>
              </w:rPr>
              <w:t>Summer – Fractions (3 weeks)</w:t>
            </w:r>
            <w:r>
              <w:br/>
            </w:r>
            <w:r>
              <w:rPr>
                <w:sz w:val="16"/>
              </w:rPr>
              <w:t>We will recognise, find and write halves, quarters and thirds, understand equal parts and connect fractions to numbers and shapes.</w:t>
            </w:r>
          </w:p>
          <w:p w14:paraId="3566F464" w14:textId="77777777" w:rsidR="00071231" w:rsidRDefault="00D22866">
            <w:pPr>
              <w:spacing w:after="50"/>
            </w:pPr>
            <w:r>
              <w:rPr>
                <w:b/>
                <w:sz w:val="17"/>
              </w:rPr>
              <w:t>Summer – Time (3 weeks)</w:t>
            </w:r>
            <w:r>
              <w:br/>
            </w:r>
            <w:r>
              <w:rPr>
                <w:sz w:val="16"/>
              </w:rPr>
              <w:t>We will tell and record time to five minutes, use language such as past and to, and solve problems involving time.</w:t>
            </w:r>
          </w:p>
          <w:p w14:paraId="49BA6EA1" w14:textId="77777777" w:rsidR="00071231" w:rsidRDefault="00D22866">
            <w:pPr>
              <w:spacing w:after="50"/>
            </w:pPr>
            <w:r>
              <w:rPr>
                <w:b/>
                <w:sz w:val="17"/>
              </w:rPr>
              <w:t>Summer – Statistics (2 weeks)</w:t>
            </w:r>
            <w:r>
              <w:br/>
            </w:r>
            <w:r>
              <w:rPr>
                <w:sz w:val="16"/>
              </w:rPr>
              <w:t>We will collect, represent and interpret information using tally charts, tables, pictograms and block diagrams.</w:t>
            </w:r>
          </w:p>
          <w:p w14:paraId="1032E936" w14:textId="77777777" w:rsidR="00071231" w:rsidRDefault="00D22866">
            <w:pPr>
              <w:spacing w:after="50"/>
            </w:pPr>
            <w:r>
              <w:rPr>
                <w:b/>
                <w:sz w:val="17"/>
              </w:rPr>
              <w:t>Summer – Position and direction (2 weeks)</w:t>
            </w:r>
            <w:r>
              <w:br/>
            </w:r>
            <w:r>
              <w:rPr>
                <w:sz w:val="16"/>
              </w:rPr>
              <w:t xml:space="preserve">We will describe movement and position using turns, directions and simple routes, including clockwise and </w:t>
            </w:r>
            <w:proofErr w:type="gramStart"/>
            <w:r>
              <w:rPr>
                <w:sz w:val="16"/>
              </w:rPr>
              <w:t>anti-clockwise</w:t>
            </w:r>
            <w:proofErr w:type="gramEnd"/>
            <w:r>
              <w:rPr>
                <w:sz w:val="16"/>
              </w:rPr>
              <w:t>.</w:t>
            </w:r>
          </w:p>
          <w:p w14:paraId="0C29847A" w14:textId="77777777" w:rsidR="00071231" w:rsidRDefault="00D22866">
            <w:pPr>
              <w:spacing w:after="50"/>
            </w:pPr>
            <w:r>
              <w:rPr>
                <w:b/>
                <w:sz w:val="17"/>
              </w:rPr>
              <w:lastRenderedPageBreak/>
              <w:t>Summer – Consolidation (1 week)</w:t>
            </w:r>
            <w:r>
              <w:br/>
            </w:r>
            <w:r>
              <w:rPr>
                <w:sz w:val="16"/>
              </w:rPr>
              <w:t>We will revisit key learning and apply our maths to investigations and problem-solving activities.</w:t>
            </w:r>
          </w:p>
        </w:tc>
      </w:tr>
      <w:tr w:rsidR="005948D5" w:rsidRPr="00942536" w14:paraId="14274EA9"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3ED7C9FA" w14:textId="77777777" w:rsidR="00071231" w:rsidRDefault="00071231"/>
        </w:tc>
        <w:tc>
          <w:tcPr>
            <w:tcW w:w="13266" w:type="dxa"/>
            <w:gridSpan w:val="2"/>
            <w:shd w:val="clear" w:color="auto" w:fill="0F4761" w:themeFill="accent1" w:themeFillShade="BF"/>
            <w:tcMar>
              <w:top w:w="60" w:type="dxa"/>
              <w:left w:w="60" w:type="dxa"/>
              <w:bottom w:w="60" w:type="dxa"/>
              <w:right w:w="60" w:type="dxa"/>
            </w:tcMar>
          </w:tcPr>
          <w:p w14:paraId="776C6338" w14:textId="71CBA61B" w:rsidR="00071231" w:rsidRDefault="00D22866">
            <w:r>
              <w:rPr>
                <w:b/>
                <w:sz w:val="20"/>
              </w:rPr>
              <w:t xml:space="preserve">KS2 Curriculum </w:t>
            </w:r>
          </w:p>
        </w:tc>
      </w:tr>
      <w:tr w:rsidR="00FD10DC" w:rsidRPr="00942536" w14:paraId="2DF9531B"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430171DA" w14:textId="77777777" w:rsidR="00071231" w:rsidRDefault="00D22866">
            <w:r>
              <w:rPr>
                <w:b/>
              </w:rPr>
              <w:t>Year 3</w:t>
            </w:r>
          </w:p>
        </w:tc>
        <w:tc>
          <w:tcPr>
            <w:tcW w:w="6648" w:type="dxa"/>
            <w:tcMar>
              <w:top w:w="60" w:type="dxa"/>
              <w:left w:w="60" w:type="dxa"/>
              <w:bottom w:w="60" w:type="dxa"/>
              <w:right w:w="60" w:type="dxa"/>
            </w:tcMar>
          </w:tcPr>
          <w:p w14:paraId="29798479" w14:textId="77777777" w:rsidR="00071231" w:rsidRDefault="00D22866">
            <w:pPr>
              <w:spacing w:after="50"/>
            </w:pPr>
            <w:r>
              <w:rPr>
                <w:b/>
                <w:sz w:val="17"/>
              </w:rPr>
              <w:t>Autumn – Place value (3 weeks)</w:t>
            </w:r>
            <w:r>
              <w:br/>
            </w:r>
            <w:r>
              <w:rPr>
                <w:sz w:val="16"/>
              </w:rPr>
              <w:t>We will understand hundreds, tens and ones, represent numbers to 1,000, compare and order numbers, use number lines and count in 50s.</w:t>
            </w:r>
          </w:p>
          <w:p w14:paraId="35DBEC5A" w14:textId="77777777" w:rsidR="00071231" w:rsidRDefault="00D22866">
            <w:pPr>
              <w:spacing w:after="50"/>
            </w:pPr>
            <w:r>
              <w:rPr>
                <w:b/>
                <w:sz w:val="17"/>
              </w:rPr>
              <w:t>Autumn – Addition and subtraction (4 weeks)</w:t>
            </w:r>
            <w:r>
              <w:br/>
            </w:r>
            <w:r>
              <w:rPr>
                <w:sz w:val="16"/>
              </w:rPr>
              <w:t>We will use mental and formal written methods to add and subtract numbers, estimate answers and solve problems with missing numbers.</w:t>
            </w:r>
          </w:p>
          <w:p w14:paraId="5106FCBB" w14:textId="77777777" w:rsidR="00071231" w:rsidRDefault="00D22866">
            <w:pPr>
              <w:spacing w:after="50"/>
            </w:pPr>
            <w:r>
              <w:rPr>
                <w:b/>
                <w:sz w:val="17"/>
              </w:rPr>
              <w:t>Autumn – Multiplication and division (4 weeks)</w:t>
            </w:r>
            <w:r>
              <w:br/>
            </w:r>
            <w:r>
              <w:rPr>
                <w:sz w:val="16"/>
              </w:rPr>
              <w:t>We will develop multiplication and division facts, explore equal groups and arrays, and use the 3, 4 and 8 times-tables alongside the 2, 5 and 10 facts.</w:t>
            </w:r>
          </w:p>
          <w:p w14:paraId="141A6914" w14:textId="77777777" w:rsidR="00071231" w:rsidRDefault="00D22866">
            <w:pPr>
              <w:spacing w:after="50"/>
            </w:pPr>
            <w:r>
              <w:rPr>
                <w:b/>
                <w:sz w:val="17"/>
              </w:rPr>
              <w:t>Autumn – Consolidation (1 week)</w:t>
            </w:r>
            <w:r>
              <w:br/>
            </w:r>
            <w:r>
              <w:rPr>
                <w:sz w:val="16"/>
              </w:rPr>
              <w:t>We will revisit important number skills and use them in reasoning and problem-solving.</w:t>
            </w:r>
          </w:p>
          <w:p w14:paraId="543DE142" w14:textId="77777777" w:rsidR="00071231" w:rsidRDefault="00D22866">
            <w:pPr>
              <w:spacing w:after="50"/>
            </w:pPr>
            <w:r>
              <w:rPr>
                <w:b/>
                <w:sz w:val="17"/>
              </w:rPr>
              <w:t>Spring – Multiplication and division (2 weeks)</w:t>
            </w:r>
            <w:r>
              <w:br/>
            </w:r>
            <w:r>
              <w:rPr>
                <w:sz w:val="16"/>
              </w:rPr>
              <w:t>We will deepen our understanding of multiplication and division, use formal methods and apply known facts to solve problems.</w:t>
            </w:r>
          </w:p>
          <w:p w14:paraId="64F77545" w14:textId="77777777" w:rsidR="00071231" w:rsidRDefault="00D22866">
            <w:pPr>
              <w:spacing w:after="50"/>
            </w:pPr>
            <w:r>
              <w:rPr>
                <w:b/>
                <w:sz w:val="17"/>
              </w:rPr>
              <w:t>Spring – Length and perimeter (2 weeks)</w:t>
            </w:r>
            <w:r>
              <w:br/>
            </w:r>
            <w:r>
              <w:rPr>
                <w:sz w:val="16"/>
              </w:rPr>
              <w:t>We will measure in metres, centimetres and millimetres, compare lengths and calculate the perimeter of simple shapes.</w:t>
            </w:r>
          </w:p>
          <w:p w14:paraId="045ABF2C" w14:textId="77777777" w:rsidR="00071231" w:rsidRDefault="00D22866">
            <w:pPr>
              <w:spacing w:after="50"/>
            </w:pPr>
            <w:r>
              <w:rPr>
                <w:b/>
                <w:sz w:val="17"/>
              </w:rPr>
              <w:t>Spring – Fractions (3 weeks)</w:t>
            </w:r>
            <w:r>
              <w:br/>
            </w:r>
            <w:r>
              <w:rPr>
                <w:sz w:val="16"/>
              </w:rPr>
              <w:t>We will recognise and represent unit and non-unit fractions, find fractions of amounts and understand equivalent fractions.</w:t>
            </w:r>
          </w:p>
          <w:p w14:paraId="2864AC10" w14:textId="77777777" w:rsidR="00071231" w:rsidRDefault="00D22866">
            <w:pPr>
              <w:spacing w:after="50"/>
            </w:pPr>
            <w:r>
              <w:rPr>
                <w:b/>
                <w:sz w:val="17"/>
              </w:rPr>
              <w:t>Spring – Mass and capacity (2 weeks)</w:t>
            </w:r>
            <w:r>
              <w:br/>
            </w:r>
            <w:r>
              <w:rPr>
                <w:sz w:val="16"/>
              </w:rPr>
              <w:t>We will measure, compare and calculate with mass, capacity and volume using appropriate units.</w:t>
            </w:r>
          </w:p>
        </w:tc>
        <w:tc>
          <w:tcPr>
            <w:tcW w:w="6618" w:type="dxa"/>
            <w:tcMar>
              <w:top w:w="60" w:type="dxa"/>
              <w:left w:w="60" w:type="dxa"/>
              <w:bottom w:w="60" w:type="dxa"/>
              <w:right w:w="60" w:type="dxa"/>
            </w:tcMar>
          </w:tcPr>
          <w:p w14:paraId="3929BAAE" w14:textId="77777777" w:rsidR="00071231" w:rsidRDefault="00D22866">
            <w:pPr>
              <w:spacing w:after="50"/>
            </w:pPr>
            <w:r>
              <w:rPr>
                <w:b/>
                <w:sz w:val="17"/>
              </w:rPr>
              <w:t>Spring – Consolidation (1 week)</w:t>
            </w:r>
            <w:r>
              <w:br/>
            </w:r>
            <w:r>
              <w:rPr>
                <w:sz w:val="16"/>
              </w:rPr>
              <w:t>We will revisit and apply our learning from number and measurement.</w:t>
            </w:r>
          </w:p>
          <w:p w14:paraId="10EB6906" w14:textId="77777777" w:rsidR="00071231" w:rsidRDefault="00D22866">
            <w:pPr>
              <w:spacing w:after="50"/>
            </w:pPr>
            <w:r>
              <w:rPr>
                <w:b/>
                <w:sz w:val="17"/>
              </w:rPr>
              <w:t>Summer – Fractions (2 weeks)</w:t>
            </w:r>
            <w:r>
              <w:br/>
            </w:r>
            <w:r>
              <w:rPr>
                <w:sz w:val="16"/>
              </w:rPr>
              <w:t>We will continue working with fractions, including fractions on number lines, equivalent fractions and solving fraction problems.</w:t>
            </w:r>
          </w:p>
          <w:p w14:paraId="3228CD6B" w14:textId="77777777" w:rsidR="00071231" w:rsidRDefault="00D22866">
            <w:pPr>
              <w:spacing w:after="50"/>
            </w:pPr>
            <w:r>
              <w:rPr>
                <w:b/>
                <w:sz w:val="17"/>
              </w:rPr>
              <w:t>Summer – Money (2 weeks)</w:t>
            </w:r>
            <w:r>
              <w:br/>
            </w:r>
            <w:r>
              <w:rPr>
                <w:sz w:val="16"/>
              </w:rPr>
              <w:t>We will add and subtract amounts of money, find change and solve practical problems involving pounds and pence.</w:t>
            </w:r>
          </w:p>
          <w:p w14:paraId="625D4B39" w14:textId="77777777" w:rsidR="00071231" w:rsidRDefault="00D22866">
            <w:pPr>
              <w:spacing w:after="50"/>
            </w:pPr>
            <w:r>
              <w:rPr>
                <w:b/>
                <w:sz w:val="17"/>
              </w:rPr>
              <w:t>Summer – Time (3 weeks)</w:t>
            </w:r>
            <w:r>
              <w:br/>
            </w:r>
            <w:r>
              <w:rPr>
                <w:sz w:val="16"/>
              </w:rPr>
              <w:t>We will tell and record time to the nearest minute, use 12- and 24-hour clocks and solve problems involving time.</w:t>
            </w:r>
          </w:p>
          <w:p w14:paraId="301BC33E" w14:textId="77777777" w:rsidR="00071231" w:rsidRDefault="00D22866">
            <w:pPr>
              <w:spacing w:after="50"/>
            </w:pPr>
            <w:r>
              <w:rPr>
                <w:b/>
                <w:sz w:val="17"/>
              </w:rPr>
              <w:t>Summer – Shape (2 weeks)</w:t>
            </w:r>
            <w:r>
              <w:br/>
            </w:r>
            <w:r>
              <w:rPr>
                <w:sz w:val="16"/>
              </w:rPr>
              <w:t>We will recognise and describe angles and properties of shapes, including right angles and different types of polygons.</w:t>
            </w:r>
          </w:p>
          <w:p w14:paraId="341DECD4" w14:textId="77777777" w:rsidR="00071231" w:rsidRDefault="00D22866">
            <w:pPr>
              <w:spacing w:after="50"/>
            </w:pPr>
            <w:r>
              <w:rPr>
                <w:b/>
                <w:sz w:val="17"/>
              </w:rPr>
              <w:t>Summer – Statistics (2 weeks)</w:t>
            </w:r>
            <w:r>
              <w:br/>
            </w:r>
            <w:r>
              <w:rPr>
                <w:sz w:val="16"/>
              </w:rPr>
              <w:t>We will interpret and create tables, pictograms and bar charts and use data to answer questions.</w:t>
            </w:r>
          </w:p>
          <w:p w14:paraId="7B13498B" w14:textId="77777777" w:rsidR="00071231" w:rsidRDefault="00D22866">
            <w:pPr>
              <w:spacing w:after="50"/>
            </w:pPr>
            <w:r>
              <w:rPr>
                <w:b/>
                <w:sz w:val="17"/>
              </w:rPr>
              <w:t>Summer – Consolidation (1 week)</w:t>
            </w:r>
            <w:r>
              <w:br/>
            </w:r>
            <w:r>
              <w:rPr>
                <w:sz w:val="16"/>
              </w:rPr>
              <w:t>We will bring together our Year 3 learning through investigations, reasoning and problem solving.</w:t>
            </w:r>
          </w:p>
        </w:tc>
      </w:tr>
      <w:tr w:rsidR="00FD10DC" w:rsidRPr="00942536" w14:paraId="58F153F9"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50F60527" w14:textId="77777777" w:rsidR="00071231" w:rsidRDefault="00D22866">
            <w:r>
              <w:rPr>
                <w:b/>
              </w:rPr>
              <w:t>Year 4</w:t>
            </w:r>
          </w:p>
        </w:tc>
        <w:tc>
          <w:tcPr>
            <w:tcW w:w="6648" w:type="dxa"/>
            <w:tcMar>
              <w:top w:w="60" w:type="dxa"/>
              <w:left w:w="60" w:type="dxa"/>
              <w:bottom w:w="60" w:type="dxa"/>
              <w:right w:w="60" w:type="dxa"/>
            </w:tcMar>
          </w:tcPr>
          <w:p w14:paraId="09309AEA" w14:textId="77777777" w:rsidR="00071231" w:rsidRDefault="00D22866">
            <w:pPr>
              <w:spacing w:after="50"/>
            </w:pPr>
            <w:r>
              <w:rPr>
                <w:b/>
                <w:sz w:val="17"/>
              </w:rPr>
              <w:t>Autumn – Place value (4 weeks)</w:t>
            </w:r>
            <w:r>
              <w:br/>
            </w:r>
            <w:r>
              <w:rPr>
                <w:sz w:val="16"/>
              </w:rPr>
              <w:t>We will understand numbers to 10,000, partition and compare them, round to the nearest 10, 100 and 1,000 and use Roman numerals.</w:t>
            </w:r>
          </w:p>
          <w:p w14:paraId="28B3AC25" w14:textId="77777777" w:rsidR="00071231" w:rsidRDefault="00D22866">
            <w:pPr>
              <w:spacing w:after="50"/>
            </w:pPr>
            <w:r>
              <w:rPr>
                <w:b/>
                <w:sz w:val="17"/>
              </w:rPr>
              <w:t>Autumn – Addition and subtraction (2 weeks)</w:t>
            </w:r>
            <w:r>
              <w:br/>
            </w:r>
            <w:r>
              <w:rPr>
                <w:sz w:val="16"/>
              </w:rPr>
              <w:t>We will use efficient mental and written methods to add and subtract 4-digit numbers and solve problems, including estimating and checking answers.</w:t>
            </w:r>
          </w:p>
          <w:p w14:paraId="0FDFD692" w14:textId="77777777" w:rsidR="00071231" w:rsidRDefault="00D22866">
            <w:pPr>
              <w:spacing w:after="50"/>
            </w:pPr>
            <w:r>
              <w:rPr>
                <w:b/>
                <w:sz w:val="17"/>
              </w:rPr>
              <w:t>Autumn – Area (1 week)</w:t>
            </w:r>
            <w:r>
              <w:br/>
            </w:r>
            <w:r>
              <w:rPr>
                <w:sz w:val="16"/>
              </w:rPr>
              <w:t>We will understand area as the amount of space inside a shape and calculate area using square units.</w:t>
            </w:r>
          </w:p>
          <w:p w14:paraId="19374B53" w14:textId="77777777" w:rsidR="00071231" w:rsidRDefault="00D22866">
            <w:pPr>
              <w:spacing w:after="50"/>
            </w:pPr>
            <w:r>
              <w:rPr>
                <w:b/>
                <w:sz w:val="17"/>
              </w:rPr>
              <w:t>Autumn – Multiplication and division (3 weeks)</w:t>
            </w:r>
            <w:r>
              <w:br/>
            </w:r>
            <w:r>
              <w:rPr>
                <w:sz w:val="16"/>
              </w:rPr>
              <w:t>We will develop multiplication and division facts, multiply and divide by 10 and 100, and solve problems using formal and mental methods.</w:t>
            </w:r>
          </w:p>
          <w:p w14:paraId="79517009" w14:textId="77777777" w:rsidR="00071231" w:rsidRDefault="00D22866">
            <w:pPr>
              <w:spacing w:after="50"/>
            </w:pPr>
            <w:r>
              <w:rPr>
                <w:b/>
                <w:sz w:val="17"/>
              </w:rPr>
              <w:t>Autumn – Consolidation (1 week)</w:t>
            </w:r>
            <w:r>
              <w:br/>
            </w:r>
            <w:r>
              <w:rPr>
                <w:sz w:val="16"/>
              </w:rPr>
              <w:t>We will revisit and apply key number and measurement learning.</w:t>
            </w:r>
          </w:p>
          <w:p w14:paraId="44441503" w14:textId="77777777" w:rsidR="00071231" w:rsidRDefault="00D22866">
            <w:pPr>
              <w:spacing w:after="50"/>
            </w:pPr>
            <w:r>
              <w:rPr>
                <w:b/>
                <w:sz w:val="17"/>
              </w:rPr>
              <w:t>Spring – Multiplication and division (3 weeks)</w:t>
            </w:r>
            <w:r>
              <w:br/>
            </w:r>
            <w:r>
              <w:rPr>
                <w:sz w:val="16"/>
              </w:rPr>
              <w:t>We will strengthen multiplication and division methods, including multiplying and dividing by larger numbers and using known facts.</w:t>
            </w:r>
          </w:p>
          <w:p w14:paraId="02E6E4CB" w14:textId="77777777" w:rsidR="00071231" w:rsidRDefault="00D22866">
            <w:pPr>
              <w:spacing w:after="50"/>
            </w:pPr>
            <w:r>
              <w:rPr>
                <w:b/>
                <w:sz w:val="17"/>
              </w:rPr>
              <w:t>Spring – Length and perimeter (2 weeks)</w:t>
            </w:r>
            <w:r>
              <w:br/>
            </w:r>
            <w:r>
              <w:rPr>
                <w:sz w:val="16"/>
              </w:rPr>
              <w:t>We will measure and convert lengths and calculate the perimeter of rectangles and rectilinear shapes.</w:t>
            </w:r>
          </w:p>
          <w:p w14:paraId="6EE3E4E8" w14:textId="77777777" w:rsidR="00071231" w:rsidRDefault="00D22866">
            <w:pPr>
              <w:spacing w:after="50"/>
            </w:pPr>
            <w:r>
              <w:rPr>
                <w:b/>
                <w:sz w:val="17"/>
              </w:rPr>
              <w:t>Spring – Fractions (3 weeks)</w:t>
            </w:r>
            <w:r>
              <w:br/>
            </w:r>
            <w:r>
              <w:rPr>
                <w:sz w:val="16"/>
              </w:rPr>
              <w:t>We will recognise equivalent fractions, count in fractions, add and subtract fractions and work with fractions greater than one.</w:t>
            </w:r>
          </w:p>
          <w:p w14:paraId="37D19C15" w14:textId="77777777" w:rsidR="00071231" w:rsidRDefault="00D22866">
            <w:pPr>
              <w:spacing w:after="50"/>
            </w:pPr>
            <w:r>
              <w:rPr>
                <w:b/>
                <w:sz w:val="17"/>
              </w:rPr>
              <w:t>Spring – Decimals (2 weeks)</w:t>
            </w:r>
            <w:r>
              <w:br/>
            </w:r>
            <w:r>
              <w:rPr>
                <w:sz w:val="16"/>
              </w:rPr>
              <w:t>We will understand tenths and hundredths, compare and order decimals and connect decimals to fractions.</w:t>
            </w:r>
          </w:p>
        </w:tc>
        <w:tc>
          <w:tcPr>
            <w:tcW w:w="6618" w:type="dxa"/>
            <w:tcMar>
              <w:top w:w="60" w:type="dxa"/>
              <w:left w:w="60" w:type="dxa"/>
              <w:bottom w:w="60" w:type="dxa"/>
              <w:right w:w="60" w:type="dxa"/>
            </w:tcMar>
          </w:tcPr>
          <w:p w14:paraId="7F5DAF83" w14:textId="77777777" w:rsidR="00071231" w:rsidRDefault="00D22866">
            <w:pPr>
              <w:spacing w:after="50"/>
            </w:pPr>
            <w:r>
              <w:rPr>
                <w:b/>
                <w:sz w:val="17"/>
              </w:rPr>
              <w:t>Spring – Consolidation (1 week)</w:t>
            </w:r>
            <w:r>
              <w:br/>
            </w:r>
            <w:r>
              <w:rPr>
                <w:sz w:val="16"/>
              </w:rPr>
              <w:t>We will revisit and apply the term's learning.</w:t>
            </w:r>
          </w:p>
          <w:p w14:paraId="48232548" w14:textId="77777777" w:rsidR="00071231" w:rsidRDefault="00D22866">
            <w:pPr>
              <w:spacing w:after="50"/>
            </w:pPr>
            <w:r>
              <w:rPr>
                <w:b/>
                <w:sz w:val="17"/>
              </w:rPr>
              <w:t>Summer – Decimals (2 weeks)</w:t>
            </w:r>
            <w:r>
              <w:br/>
            </w:r>
            <w:r>
              <w:rPr>
                <w:sz w:val="16"/>
              </w:rPr>
              <w:t>We will round decimals, compare and order them and solve problems involving decimals in everyday contexts.</w:t>
            </w:r>
          </w:p>
          <w:p w14:paraId="075A1C31" w14:textId="77777777" w:rsidR="00071231" w:rsidRDefault="00D22866">
            <w:pPr>
              <w:spacing w:after="50"/>
            </w:pPr>
            <w:r>
              <w:rPr>
                <w:b/>
                <w:sz w:val="17"/>
              </w:rPr>
              <w:t>Summer – Money (2 weeks)</w:t>
            </w:r>
            <w:r>
              <w:br/>
            </w:r>
            <w:r>
              <w:rPr>
                <w:sz w:val="16"/>
              </w:rPr>
              <w:t>We will write and compare amounts of money, estimate, calculate and solve practical money problems.</w:t>
            </w:r>
          </w:p>
          <w:p w14:paraId="26F83FE5" w14:textId="77777777" w:rsidR="00071231" w:rsidRDefault="00D22866">
            <w:pPr>
              <w:spacing w:after="50"/>
            </w:pPr>
            <w:r>
              <w:rPr>
                <w:b/>
                <w:sz w:val="17"/>
              </w:rPr>
              <w:t>Summer – Time (2 weeks)</w:t>
            </w:r>
            <w:r>
              <w:br/>
            </w:r>
            <w:r>
              <w:rPr>
                <w:sz w:val="16"/>
              </w:rPr>
              <w:t>We will read, convert and solve problems involving different units of time, including 12- and 24-hour time.</w:t>
            </w:r>
          </w:p>
          <w:p w14:paraId="1CB80198" w14:textId="77777777" w:rsidR="00071231" w:rsidRDefault="00D22866">
            <w:pPr>
              <w:spacing w:after="50"/>
            </w:pPr>
            <w:r>
              <w:rPr>
                <w:b/>
                <w:sz w:val="17"/>
              </w:rPr>
              <w:t>Summer – Shape (2 weeks)</w:t>
            </w:r>
            <w:r>
              <w:br/>
            </w:r>
            <w:r>
              <w:rPr>
                <w:sz w:val="16"/>
              </w:rPr>
              <w:t>We will identify angles and properties of quadrilaterals and triangles and use symmetry and mathematical language to describe shapes.</w:t>
            </w:r>
          </w:p>
          <w:p w14:paraId="5A21F00B" w14:textId="77777777" w:rsidR="00071231" w:rsidRDefault="00D22866">
            <w:pPr>
              <w:spacing w:after="50"/>
            </w:pPr>
            <w:r>
              <w:rPr>
                <w:b/>
                <w:sz w:val="17"/>
              </w:rPr>
              <w:t>Summer – Statistics (1 week)</w:t>
            </w:r>
            <w:r>
              <w:br/>
            </w:r>
            <w:r>
              <w:rPr>
                <w:sz w:val="16"/>
              </w:rPr>
              <w:t>We will interpret and create charts and tables and use data to answer questions.</w:t>
            </w:r>
          </w:p>
          <w:p w14:paraId="6302CF4E" w14:textId="77777777" w:rsidR="00071231" w:rsidRDefault="00D22866">
            <w:pPr>
              <w:spacing w:after="50"/>
            </w:pPr>
            <w:r>
              <w:rPr>
                <w:b/>
                <w:sz w:val="17"/>
              </w:rPr>
              <w:t>Summer – Position and direction (2 weeks)</w:t>
            </w:r>
            <w:r>
              <w:br/>
            </w:r>
            <w:r>
              <w:rPr>
                <w:sz w:val="16"/>
              </w:rPr>
              <w:t>We will describe positions using coordinates and describe movements, translations and directions.</w:t>
            </w:r>
          </w:p>
          <w:p w14:paraId="7DD7C018" w14:textId="77777777" w:rsidR="00071231" w:rsidRDefault="00D22866">
            <w:pPr>
              <w:spacing w:after="50"/>
            </w:pPr>
            <w:r>
              <w:rPr>
                <w:b/>
                <w:sz w:val="17"/>
              </w:rPr>
              <w:t>Summer – Consolidation (1 week)</w:t>
            </w:r>
            <w:r>
              <w:br/>
            </w:r>
            <w:r>
              <w:rPr>
                <w:sz w:val="16"/>
              </w:rPr>
              <w:t>We will revisit and apply our Year 4 learning.</w:t>
            </w:r>
          </w:p>
        </w:tc>
      </w:tr>
      <w:tr w:rsidR="00FD10DC" w:rsidRPr="00942536" w14:paraId="1AA6FF63"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3D2F7004" w14:textId="77777777" w:rsidR="00071231" w:rsidRDefault="00D22866">
            <w:r>
              <w:rPr>
                <w:b/>
              </w:rPr>
              <w:t>Year 5</w:t>
            </w:r>
          </w:p>
        </w:tc>
        <w:tc>
          <w:tcPr>
            <w:tcW w:w="6648" w:type="dxa"/>
            <w:tcMar>
              <w:top w:w="60" w:type="dxa"/>
              <w:left w:w="60" w:type="dxa"/>
              <w:bottom w:w="60" w:type="dxa"/>
              <w:right w:w="60" w:type="dxa"/>
            </w:tcMar>
          </w:tcPr>
          <w:p w14:paraId="5FE92D42" w14:textId="77777777" w:rsidR="00071231" w:rsidRDefault="00D22866">
            <w:pPr>
              <w:spacing w:after="50"/>
            </w:pPr>
            <w:r>
              <w:rPr>
                <w:b/>
                <w:sz w:val="17"/>
              </w:rPr>
              <w:t>Autumn – Place value (3 weeks)</w:t>
            </w:r>
            <w:r>
              <w:br/>
            </w:r>
            <w:r>
              <w:rPr>
                <w:sz w:val="16"/>
              </w:rPr>
              <w:t>We will read, write, compare and order numbers to 1,000,000, round numbers and understand negative numbers in context.</w:t>
            </w:r>
          </w:p>
          <w:p w14:paraId="0F7A14B9" w14:textId="77777777" w:rsidR="00071231" w:rsidRDefault="00D22866">
            <w:pPr>
              <w:spacing w:after="50"/>
            </w:pPr>
            <w:r>
              <w:rPr>
                <w:b/>
                <w:sz w:val="17"/>
              </w:rPr>
              <w:t>Autumn – Addition and subtraction (1 week)</w:t>
            </w:r>
            <w:r>
              <w:br/>
            </w:r>
            <w:r>
              <w:rPr>
                <w:sz w:val="16"/>
              </w:rPr>
              <w:t>We will use efficient written and mental methods to add and subtract larger numbers and solve multi-step problems.</w:t>
            </w:r>
          </w:p>
          <w:p w14:paraId="5979A538" w14:textId="77777777" w:rsidR="00071231" w:rsidRDefault="00D22866">
            <w:pPr>
              <w:spacing w:after="50"/>
            </w:pPr>
            <w:r>
              <w:rPr>
                <w:b/>
                <w:sz w:val="17"/>
              </w:rPr>
              <w:t>Autumn – Multiplication and division (2 weeks)</w:t>
            </w:r>
            <w:r>
              <w:br/>
            </w:r>
            <w:r>
              <w:rPr>
                <w:sz w:val="16"/>
              </w:rPr>
              <w:t>We will identify multiples, factors, prime numbers, square and cube numbers and use formal multiplication and division methods.</w:t>
            </w:r>
          </w:p>
          <w:p w14:paraId="2AC42F09" w14:textId="77777777" w:rsidR="00071231" w:rsidRDefault="00D22866">
            <w:pPr>
              <w:spacing w:after="50"/>
            </w:pPr>
            <w:r>
              <w:rPr>
                <w:b/>
                <w:sz w:val="17"/>
              </w:rPr>
              <w:t>Autumn – Fractions A (3 weeks)</w:t>
            </w:r>
            <w:r>
              <w:br/>
            </w:r>
            <w:r>
              <w:rPr>
                <w:sz w:val="16"/>
              </w:rPr>
              <w:t>We will identify, compare and order fractions, recognise equivalent fractions and convert between improper fractions and mixed numbers.</w:t>
            </w:r>
          </w:p>
          <w:p w14:paraId="434D3001" w14:textId="77777777" w:rsidR="00071231" w:rsidRDefault="00D22866">
            <w:pPr>
              <w:spacing w:after="50"/>
            </w:pPr>
            <w:r>
              <w:rPr>
                <w:b/>
                <w:sz w:val="17"/>
              </w:rPr>
              <w:t>Autumn – Consolidation (3 weeks)</w:t>
            </w:r>
            <w:r>
              <w:br/>
            </w:r>
            <w:r>
              <w:rPr>
                <w:sz w:val="16"/>
              </w:rPr>
              <w:t>We will practise and apply our number skills through reasoning, problem solving and retrieval.</w:t>
            </w:r>
          </w:p>
          <w:p w14:paraId="03377800" w14:textId="77777777" w:rsidR="00071231" w:rsidRDefault="00D22866">
            <w:pPr>
              <w:spacing w:after="50"/>
            </w:pPr>
            <w:r>
              <w:rPr>
                <w:b/>
                <w:sz w:val="17"/>
              </w:rPr>
              <w:t>Spring – Multiplication and division (2 weeks)</w:t>
            </w:r>
            <w:r>
              <w:br/>
            </w:r>
            <w:r>
              <w:rPr>
                <w:sz w:val="16"/>
              </w:rPr>
              <w:t>We will multiply and divide larger numbers, including using formal written methods and solving problems involving scaling and factors.</w:t>
            </w:r>
          </w:p>
          <w:p w14:paraId="02033F1E" w14:textId="77777777" w:rsidR="00071231" w:rsidRDefault="00D22866">
            <w:pPr>
              <w:spacing w:after="50"/>
            </w:pPr>
            <w:r>
              <w:rPr>
                <w:b/>
                <w:sz w:val="17"/>
              </w:rPr>
              <w:t>Spring – Fractions B (1 week)</w:t>
            </w:r>
            <w:r>
              <w:br/>
            </w:r>
            <w:r>
              <w:rPr>
                <w:sz w:val="16"/>
              </w:rPr>
              <w:t>We will add and subtract fractions with related denominators and multiply fractions by whole numbers.</w:t>
            </w:r>
          </w:p>
          <w:p w14:paraId="51990E55" w14:textId="77777777" w:rsidR="00071231" w:rsidRDefault="00D22866">
            <w:pPr>
              <w:spacing w:after="50"/>
            </w:pPr>
            <w:r>
              <w:rPr>
                <w:b/>
                <w:sz w:val="17"/>
              </w:rPr>
              <w:t>Spring – Decimals and percentages (3 weeks)</w:t>
            </w:r>
            <w:r>
              <w:br/>
            </w:r>
            <w:r>
              <w:rPr>
                <w:sz w:val="16"/>
              </w:rPr>
              <w:t>We will understand decimals to three decimal places, compare and round decimals, and connect decimals, fractions and percentages.</w:t>
            </w:r>
          </w:p>
          <w:p w14:paraId="77C7B8B3" w14:textId="77777777" w:rsidR="00071231" w:rsidRDefault="00D22866">
            <w:pPr>
              <w:spacing w:after="50"/>
            </w:pPr>
            <w:r>
              <w:rPr>
                <w:b/>
                <w:sz w:val="17"/>
              </w:rPr>
              <w:t>Spring – Perimeter and area (3 weeks)</w:t>
            </w:r>
            <w:r>
              <w:br/>
            </w:r>
            <w:r>
              <w:rPr>
                <w:sz w:val="16"/>
              </w:rPr>
              <w:t>We will calculate perimeter and area of rectangles and compound shapes and solve problems involving measurement.</w:t>
            </w:r>
          </w:p>
        </w:tc>
        <w:tc>
          <w:tcPr>
            <w:tcW w:w="6618" w:type="dxa"/>
            <w:tcMar>
              <w:top w:w="60" w:type="dxa"/>
              <w:left w:w="60" w:type="dxa"/>
              <w:bottom w:w="60" w:type="dxa"/>
              <w:right w:w="60" w:type="dxa"/>
            </w:tcMar>
          </w:tcPr>
          <w:p w14:paraId="44059DD1" w14:textId="77777777" w:rsidR="00071231" w:rsidRDefault="00D22866">
            <w:pPr>
              <w:spacing w:after="50"/>
            </w:pPr>
            <w:r>
              <w:rPr>
                <w:b/>
                <w:sz w:val="17"/>
              </w:rPr>
              <w:t>Spring – Statistics (2 weeks)</w:t>
            </w:r>
            <w:r>
              <w:br/>
            </w:r>
            <w:r>
              <w:rPr>
                <w:sz w:val="16"/>
              </w:rPr>
              <w:t>We will read, interpret and create tables, line graphs and other representations of data.</w:t>
            </w:r>
          </w:p>
          <w:p w14:paraId="26843F42" w14:textId="77777777" w:rsidR="00071231" w:rsidRDefault="00D22866">
            <w:pPr>
              <w:spacing w:after="50"/>
            </w:pPr>
            <w:r>
              <w:rPr>
                <w:b/>
                <w:sz w:val="17"/>
              </w:rPr>
              <w:t>Spring – Consolidation (1 week)</w:t>
            </w:r>
            <w:r>
              <w:br/>
            </w:r>
            <w:r>
              <w:rPr>
                <w:sz w:val="16"/>
              </w:rPr>
              <w:t>We will revisit and apply the term's learning.</w:t>
            </w:r>
          </w:p>
          <w:p w14:paraId="3A7B82C5" w14:textId="77777777" w:rsidR="00071231" w:rsidRDefault="00D22866">
            <w:pPr>
              <w:spacing w:after="50"/>
            </w:pPr>
            <w:r>
              <w:rPr>
                <w:b/>
                <w:sz w:val="17"/>
              </w:rPr>
              <w:t>Summer – Shape (2 weeks)</w:t>
            </w:r>
            <w:r>
              <w:br/>
            </w:r>
            <w:r>
              <w:rPr>
                <w:sz w:val="16"/>
              </w:rPr>
              <w:t>We will identify and compare angles, explore properties of regular and irregular shapes and use mathematical reasoning about shapes.</w:t>
            </w:r>
          </w:p>
          <w:p w14:paraId="2F549775" w14:textId="77777777" w:rsidR="00071231" w:rsidRDefault="00D22866">
            <w:pPr>
              <w:spacing w:after="50"/>
            </w:pPr>
            <w:r>
              <w:rPr>
                <w:b/>
                <w:sz w:val="17"/>
              </w:rPr>
              <w:t>Summer – Position and direction (1 week)</w:t>
            </w:r>
            <w:r>
              <w:br/>
            </w:r>
            <w:r>
              <w:rPr>
                <w:sz w:val="16"/>
              </w:rPr>
              <w:t>We will use coordinates in all four quadrants and describe translations and reflections.</w:t>
            </w:r>
          </w:p>
          <w:p w14:paraId="5B433FD0" w14:textId="77777777" w:rsidR="00071231" w:rsidRDefault="00D22866">
            <w:pPr>
              <w:spacing w:after="50"/>
            </w:pPr>
            <w:r>
              <w:rPr>
                <w:b/>
                <w:sz w:val="17"/>
              </w:rPr>
              <w:t>Summer – Decimals (2 weeks)</w:t>
            </w:r>
            <w:r>
              <w:br/>
            </w:r>
            <w:r>
              <w:rPr>
                <w:sz w:val="16"/>
              </w:rPr>
              <w:t>We will multiply and divide decimals by 10, 100 and 1,000 and use decimals in calculations and problem solving.</w:t>
            </w:r>
          </w:p>
          <w:p w14:paraId="3DF40660" w14:textId="77777777" w:rsidR="00071231" w:rsidRDefault="00D22866">
            <w:pPr>
              <w:spacing w:after="50"/>
            </w:pPr>
            <w:r>
              <w:rPr>
                <w:b/>
                <w:sz w:val="17"/>
              </w:rPr>
              <w:t>Summer – Negative numbers (1 week)</w:t>
            </w:r>
            <w:r>
              <w:br/>
            </w:r>
            <w:r>
              <w:rPr>
                <w:sz w:val="16"/>
              </w:rPr>
              <w:t>We will count through zero, compare and order negative numbers and use them in real-life contexts.</w:t>
            </w:r>
          </w:p>
          <w:p w14:paraId="55A5555C" w14:textId="77777777" w:rsidR="00071231" w:rsidRDefault="00D22866">
            <w:pPr>
              <w:spacing w:after="50"/>
            </w:pPr>
            <w:r>
              <w:rPr>
                <w:b/>
                <w:sz w:val="17"/>
              </w:rPr>
              <w:t>Summer – Converting units (2 weeks)</w:t>
            </w:r>
            <w:r>
              <w:br/>
            </w:r>
            <w:r>
              <w:rPr>
                <w:sz w:val="16"/>
              </w:rPr>
              <w:t>We will convert between metric units and solve problems involving length, mass and capacity, including some imperial measures.</w:t>
            </w:r>
          </w:p>
          <w:p w14:paraId="42C88503" w14:textId="77777777" w:rsidR="00071231" w:rsidRDefault="00D22866">
            <w:pPr>
              <w:spacing w:after="50"/>
            </w:pPr>
            <w:r>
              <w:rPr>
                <w:b/>
                <w:sz w:val="17"/>
              </w:rPr>
              <w:t>Summer – Volume (2 weeks)</w:t>
            </w:r>
            <w:r>
              <w:br/>
            </w:r>
            <w:r>
              <w:rPr>
                <w:sz w:val="16"/>
              </w:rPr>
              <w:t>We will understand and calculate volume using cubic units and solve problems involving volume and capacity.</w:t>
            </w:r>
          </w:p>
          <w:p w14:paraId="21A38EB8" w14:textId="77777777" w:rsidR="00071231" w:rsidRDefault="00D22866">
            <w:pPr>
              <w:spacing w:after="50"/>
            </w:pPr>
            <w:r>
              <w:rPr>
                <w:b/>
                <w:sz w:val="17"/>
              </w:rPr>
              <w:t>Summer – Consolidation (2 weeks)</w:t>
            </w:r>
            <w:r>
              <w:br/>
            </w:r>
            <w:r>
              <w:rPr>
                <w:sz w:val="16"/>
              </w:rPr>
              <w:t>We will bring together our Year 5 learning through investigations and problem solving.</w:t>
            </w:r>
          </w:p>
        </w:tc>
      </w:tr>
      <w:tr w:rsidR="00FD10DC" w:rsidRPr="00942536" w14:paraId="42E0CA89"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13A04AF0" w14:textId="77777777" w:rsidR="00071231" w:rsidRDefault="00D22866">
            <w:r>
              <w:rPr>
                <w:b/>
              </w:rPr>
              <w:t>Year 6</w:t>
            </w:r>
          </w:p>
        </w:tc>
        <w:tc>
          <w:tcPr>
            <w:tcW w:w="6648" w:type="dxa"/>
            <w:tcMar>
              <w:top w:w="60" w:type="dxa"/>
              <w:left w:w="60" w:type="dxa"/>
              <w:bottom w:w="60" w:type="dxa"/>
              <w:right w:w="60" w:type="dxa"/>
            </w:tcMar>
          </w:tcPr>
          <w:p w14:paraId="0767A817" w14:textId="77777777" w:rsidR="00071231" w:rsidRDefault="00D22866">
            <w:pPr>
              <w:spacing w:after="50"/>
            </w:pPr>
            <w:r>
              <w:rPr>
                <w:b/>
                <w:sz w:val="17"/>
              </w:rPr>
              <w:t>Autumn – Place value (2 weeks)</w:t>
            </w:r>
            <w:r>
              <w:br/>
            </w:r>
            <w:r>
              <w:rPr>
                <w:sz w:val="16"/>
              </w:rPr>
              <w:t>We will work confidently with numbers up to 10,000,000, read and write them, compare and order them, round numbers and use negative numbers.</w:t>
            </w:r>
          </w:p>
          <w:p w14:paraId="2EA83819" w14:textId="77777777" w:rsidR="00071231" w:rsidRDefault="00D22866">
            <w:pPr>
              <w:spacing w:after="50"/>
            </w:pPr>
            <w:r>
              <w:rPr>
                <w:b/>
                <w:sz w:val="17"/>
              </w:rPr>
              <w:t>Autumn – Four operations (3 weeks)</w:t>
            </w:r>
            <w:r>
              <w:br/>
            </w:r>
            <w:r>
              <w:rPr>
                <w:sz w:val="16"/>
              </w:rPr>
              <w:t>We will use efficient methods for addition, subtraction, multiplication and division, including order of operations and solving multi-step problems.</w:t>
            </w:r>
          </w:p>
          <w:p w14:paraId="067CE456" w14:textId="77777777" w:rsidR="00071231" w:rsidRDefault="00D22866">
            <w:pPr>
              <w:spacing w:after="50"/>
            </w:pPr>
            <w:r>
              <w:rPr>
                <w:b/>
                <w:sz w:val="17"/>
              </w:rPr>
              <w:lastRenderedPageBreak/>
              <w:t>Autumn – Fractions A (1 week)</w:t>
            </w:r>
            <w:r>
              <w:br/>
            </w:r>
            <w:r>
              <w:rPr>
                <w:sz w:val="16"/>
              </w:rPr>
              <w:t>We will simplify fractions, recognise equivalent fractions and compare and order them.</w:t>
            </w:r>
          </w:p>
          <w:p w14:paraId="00507523" w14:textId="77777777" w:rsidR="00071231" w:rsidRDefault="00D22866">
            <w:pPr>
              <w:spacing w:after="50"/>
            </w:pPr>
            <w:r>
              <w:rPr>
                <w:b/>
                <w:sz w:val="17"/>
              </w:rPr>
              <w:t>Autumn – Fractions B (1 week)</w:t>
            </w:r>
            <w:r>
              <w:br/>
            </w:r>
            <w:r>
              <w:rPr>
                <w:sz w:val="16"/>
              </w:rPr>
              <w:t>We will add, subtract, multiply and divide fractions and solve fraction problems.</w:t>
            </w:r>
          </w:p>
          <w:p w14:paraId="29AA748A" w14:textId="77777777" w:rsidR="00071231" w:rsidRDefault="00D22866">
            <w:pPr>
              <w:spacing w:after="50"/>
            </w:pPr>
            <w:r>
              <w:rPr>
                <w:b/>
                <w:sz w:val="17"/>
              </w:rPr>
              <w:t>Autumn – Converting units (1 week)</w:t>
            </w:r>
            <w:r>
              <w:br/>
            </w:r>
            <w:r>
              <w:rPr>
                <w:sz w:val="16"/>
              </w:rPr>
              <w:t>We will convert between common metric units and solve measurement problems.</w:t>
            </w:r>
          </w:p>
          <w:p w14:paraId="0B45AE26" w14:textId="77777777" w:rsidR="00071231" w:rsidRDefault="00D22866">
            <w:pPr>
              <w:spacing w:after="50"/>
            </w:pPr>
            <w:r>
              <w:rPr>
                <w:b/>
                <w:sz w:val="17"/>
              </w:rPr>
              <w:t>Autumn – Consolidation (4 weeks)</w:t>
            </w:r>
            <w:r>
              <w:br/>
            </w:r>
            <w:r>
              <w:rPr>
                <w:sz w:val="16"/>
              </w:rPr>
              <w:t>We will revisit, secure and apply key Year 6 number and measurement skills through reasoning and problem solving.</w:t>
            </w:r>
          </w:p>
          <w:p w14:paraId="0B36ABC5" w14:textId="77777777" w:rsidR="00071231" w:rsidRDefault="00D22866">
            <w:pPr>
              <w:spacing w:after="50"/>
            </w:pPr>
            <w:r>
              <w:rPr>
                <w:b/>
                <w:sz w:val="17"/>
              </w:rPr>
              <w:t>Spring – Ratio (2 weeks)</w:t>
            </w:r>
            <w:r>
              <w:br/>
            </w:r>
            <w:r>
              <w:rPr>
                <w:sz w:val="16"/>
              </w:rPr>
              <w:t>We will understand ratio, use ratio language and notation, solve ratio problems and connect ratio to fractions and scaling.</w:t>
            </w:r>
          </w:p>
          <w:p w14:paraId="4B684E60" w14:textId="77777777" w:rsidR="00071231" w:rsidRDefault="00D22866">
            <w:pPr>
              <w:spacing w:after="50"/>
            </w:pPr>
            <w:r>
              <w:rPr>
                <w:b/>
                <w:sz w:val="17"/>
              </w:rPr>
              <w:t>Spring – Algebra (2 weeks)</w:t>
            </w:r>
            <w:r>
              <w:br/>
            </w:r>
            <w:r>
              <w:rPr>
                <w:sz w:val="16"/>
              </w:rPr>
              <w:t>We will use symbols and letters to represent numbers, generate and describe simple formulae and solve simple algebraic problems.</w:t>
            </w:r>
          </w:p>
          <w:p w14:paraId="7B93A059" w14:textId="77777777" w:rsidR="00071231" w:rsidRDefault="00D22866">
            <w:pPr>
              <w:spacing w:after="50"/>
            </w:pPr>
            <w:r>
              <w:rPr>
                <w:b/>
                <w:sz w:val="17"/>
              </w:rPr>
              <w:t>Spring – Decimals (2 weeks)</w:t>
            </w:r>
            <w:r>
              <w:br/>
            </w:r>
            <w:r>
              <w:rPr>
                <w:sz w:val="16"/>
              </w:rPr>
              <w:t>We will read, write, compare, order, round, add, subtract, multiply and divide decimals.</w:t>
            </w:r>
          </w:p>
          <w:p w14:paraId="697B709D" w14:textId="77777777" w:rsidR="00071231" w:rsidRDefault="00D22866">
            <w:pPr>
              <w:spacing w:after="50"/>
            </w:pPr>
            <w:r>
              <w:rPr>
                <w:b/>
                <w:sz w:val="17"/>
              </w:rPr>
              <w:t>Spring – Fractions, decimals and percentages (2 weeks)</w:t>
            </w:r>
            <w:r>
              <w:br/>
            </w:r>
            <w:r>
              <w:rPr>
                <w:sz w:val="16"/>
              </w:rPr>
              <w:t>We will connect fractions, decimals and percentages and solve problems involving percentage of amounts.</w:t>
            </w:r>
          </w:p>
          <w:p w14:paraId="3F9C21A9" w14:textId="77777777" w:rsidR="00071231" w:rsidRDefault="00D22866">
            <w:pPr>
              <w:spacing w:after="50"/>
            </w:pPr>
            <w:r>
              <w:rPr>
                <w:b/>
                <w:sz w:val="17"/>
              </w:rPr>
              <w:t>Spring – Perimeter, area and volume (2 weeks)</w:t>
            </w:r>
            <w:r>
              <w:br/>
            </w:r>
            <w:r>
              <w:rPr>
                <w:sz w:val="16"/>
              </w:rPr>
              <w:t>We will calculate perimeter, area and volume, including compound shapes and cubes/cuboids, and solve practical problems.</w:t>
            </w:r>
          </w:p>
        </w:tc>
        <w:tc>
          <w:tcPr>
            <w:tcW w:w="6618" w:type="dxa"/>
            <w:tcMar>
              <w:top w:w="60" w:type="dxa"/>
              <w:left w:w="60" w:type="dxa"/>
              <w:bottom w:w="60" w:type="dxa"/>
              <w:right w:w="60" w:type="dxa"/>
            </w:tcMar>
          </w:tcPr>
          <w:p w14:paraId="63C41613" w14:textId="77777777" w:rsidR="00071231" w:rsidRDefault="00D22866">
            <w:pPr>
              <w:spacing w:after="50"/>
            </w:pPr>
            <w:r>
              <w:rPr>
                <w:b/>
                <w:sz w:val="17"/>
              </w:rPr>
              <w:lastRenderedPageBreak/>
              <w:t>Spring – Statistics (1 week)</w:t>
            </w:r>
            <w:r>
              <w:br/>
            </w:r>
            <w:r>
              <w:rPr>
                <w:sz w:val="16"/>
              </w:rPr>
              <w:t>We will interpret and create tables and charts, calculate and interpret averages and solve problems using data.</w:t>
            </w:r>
          </w:p>
          <w:p w14:paraId="748FD441" w14:textId="77777777" w:rsidR="00071231" w:rsidRDefault="00D22866">
            <w:pPr>
              <w:spacing w:after="50"/>
            </w:pPr>
            <w:r>
              <w:rPr>
                <w:b/>
                <w:sz w:val="17"/>
              </w:rPr>
              <w:t>Spring – Consolidation (1 week)</w:t>
            </w:r>
            <w:r>
              <w:br/>
            </w:r>
            <w:r>
              <w:rPr>
                <w:sz w:val="16"/>
              </w:rPr>
              <w:t>We will revisit and apply the key learning from the term.</w:t>
            </w:r>
          </w:p>
          <w:p w14:paraId="4CCEBD65" w14:textId="77777777" w:rsidR="00071231" w:rsidRDefault="00D22866">
            <w:pPr>
              <w:spacing w:after="50"/>
            </w:pPr>
            <w:r>
              <w:rPr>
                <w:b/>
                <w:sz w:val="17"/>
              </w:rPr>
              <w:lastRenderedPageBreak/>
              <w:t>Summer – Shape (2 weeks)</w:t>
            </w:r>
            <w:r>
              <w:br/>
            </w:r>
            <w:r>
              <w:rPr>
                <w:sz w:val="16"/>
              </w:rPr>
              <w:t>We will use angle facts, properties of shapes and coordinates to solve increasingly complex geometry problems.</w:t>
            </w:r>
          </w:p>
          <w:p w14:paraId="3244A83B" w14:textId="77777777" w:rsidR="00071231" w:rsidRDefault="00D22866">
            <w:pPr>
              <w:spacing w:after="50"/>
            </w:pPr>
            <w:r>
              <w:rPr>
                <w:b/>
                <w:sz w:val="17"/>
              </w:rPr>
              <w:t>Summer – Position and direction (1 week)</w:t>
            </w:r>
            <w:r>
              <w:br/>
            </w:r>
            <w:r>
              <w:rPr>
                <w:sz w:val="16"/>
              </w:rPr>
              <w:t>We will describe and plot positions in all four quadrants and use translations and reflections.</w:t>
            </w:r>
          </w:p>
          <w:p w14:paraId="0EF69F6D" w14:textId="77777777" w:rsidR="00071231" w:rsidRDefault="00D22866">
            <w:pPr>
              <w:spacing w:after="50"/>
            </w:pPr>
            <w:r>
              <w:rPr>
                <w:b/>
                <w:sz w:val="17"/>
              </w:rPr>
              <w:t>Summer – Consolidation project – Plan a Party (1 week)</w:t>
            </w:r>
            <w:r>
              <w:br/>
            </w:r>
            <w:r>
              <w:rPr>
                <w:sz w:val="16"/>
              </w:rPr>
              <w:t>We will use budgeting, number, measurement and problem-solving skills to plan a realistic party.</w:t>
            </w:r>
          </w:p>
          <w:p w14:paraId="264ED0B9" w14:textId="77777777" w:rsidR="00071231" w:rsidRDefault="00D22866">
            <w:pPr>
              <w:spacing w:after="50"/>
            </w:pPr>
            <w:r>
              <w:rPr>
                <w:b/>
                <w:sz w:val="17"/>
              </w:rPr>
              <w:t>Summer – Consolidation project – Organise a Bake Off (1 week)</w:t>
            </w:r>
            <w:r>
              <w:br/>
            </w:r>
            <w:r>
              <w:rPr>
                <w:sz w:val="16"/>
              </w:rPr>
              <w:t>We will apply fractions, measurement, money and data skills to plan and organise a bake-off.</w:t>
            </w:r>
          </w:p>
          <w:p w14:paraId="38A9FE8F" w14:textId="77777777" w:rsidR="00071231" w:rsidRDefault="00D22866">
            <w:pPr>
              <w:spacing w:after="50"/>
            </w:pPr>
            <w:r>
              <w:rPr>
                <w:b/>
                <w:sz w:val="17"/>
              </w:rPr>
              <w:t>Summer – Consolidation project – Build a Theme Park (1 week)</w:t>
            </w:r>
            <w:r>
              <w:br/>
            </w:r>
            <w:r>
              <w:rPr>
                <w:sz w:val="16"/>
              </w:rPr>
              <w:t>We will use scale, shape, measurement, money and data to design and plan a theme park.</w:t>
            </w:r>
          </w:p>
          <w:p w14:paraId="6C977403" w14:textId="77777777" w:rsidR="00071231" w:rsidRDefault="00D22866">
            <w:pPr>
              <w:spacing w:after="50"/>
            </w:pPr>
            <w:r>
              <w:rPr>
                <w:b/>
                <w:sz w:val="17"/>
              </w:rPr>
              <w:t>Summer – Consolidation project – Plan the Trip of a Lifetime (1 week)</w:t>
            </w:r>
            <w:r>
              <w:br/>
            </w:r>
            <w:r>
              <w:rPr>
                <w:sz w:val="16"/>
              </w:rPr>
              <w:t>We will use mathematical reasoning to plan a trip, including budgets, timetables, distances and costs.</w:t>
            </w:r>
          </w:p>
          <w:p w14:paraId="094A7C8C" w14:textId="77777777" w:rsidR="00071231" w:rsidRDefault="00D22866">
            <w:pPr>
              <w:spacing w:after="50"/>
            </w:pPr>
            <w:r>
              <w:rPr>
                <w:b/>
                <w:sz w:val="17"/>
              </w:rPr>
              <w:t>Summer – Consolidation project – Host the Olympic Games (1 week)</w:t>
            </w:r>
            <w:r>
              <w:br/>
            </w:r>
            <w:r>
              <w:rPr>
                <w:sz w:val="16"/>
              </w:rPr>
              <w:t>We will apply a wide range of maths skills to plan, measure, compare and solve problems linked to an Olympic-style event.</w:t>
            </w:r>
          </w:p>
          <w:p w14:paraId="0998B83E" w14:textId="77777777" w:rsidR="00071231" w:rsidRDefault="00D22866">
            <w:pPr>
              <w:spacing w:after="50"/>
            </w:pPr>
            <w:r>
              <w:rPr>
                <w:b/>
                <w:sz w:val="17"/>
              </w:rPr>
              <w:t>Summer – Consolidation (4 weeks)</w:t>
            </w:r>
            <w:r>
              <w:br/>
            </w:r>
            <w:r>
              <w:rPr>
                <w:sz w:val="16"/>
              </w:rPr>
              <w:t>We will consolidate Year 6 learning, address gaps and prepare for the transition to Key Stage 3.</w:t>
            </w:r>
          </w:p>
        </w:tc>
      </w:tr>
      <w:tr w:rsidR="005948D5" w:rsidRPr="00942536" w14:paraId="35257A94"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44C6C375" w14:textId="77777777" w:rsidR="00071231" w:rsidRDefault="00071231"/>
        </w:tc>
        <w:tc>
          <w:tcPr>
            <w:tcW w:w="13266" w:type="dxa"/>
            <w:gridSpan w:val="2"/>
            <w:shd w:val="clear" w:color="auto" w:fill="0F4761" w:themeFill="accent1" w:themeFillShade="BF"/>
            <w:tcMar>
              <w:top w:w="60" w:type="dxa"/>
              <w:left w:w="60" w:type="dxa"/>
              <w:bottom w:w="60" w:type="dxa"/>
              <w:right w:w="60" w:type="dxa"/>
            </w:tcMar>
          </w:tcPr>
          <w:p w14:paraId="1845499B" w14:textId="48329F3A" w:rsidR="00071231" w:rsidRDefault="00D22866">
            <w:r>
              <w:rPr>
                <w:b/>
                <w:sz w:val="20"/>
              </w:rPr>
              <w:t xml:space="preserve">KS3 Curriculum </w:t>
            </w:r>
          </w:p>
        </w:tc>
      </w:tr>
      <w:tr w:rsidR="00FD10DC" w:rsidRPr="00942536" w14:paraId="0D958144"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79DC4D3D" w14:textId="77777777" w:rsidR="00071231" w:rsidRDefault="00D22866">
            <w:r>
              <w:rPr>
                <w:b/>
              </w:rPr>
              <w:t>Year 7</w:t>
            </w:r>
          </w:p>
        </w:tc>
        <w:tc>
          <w:tcPr>
            <w:tcW w:w="6648" w:type="dxa"/>
            <w:tcMar>
              <w:top w:w="60" w:type="dxa"/>
              <w:left w:w="60" w:type="dxa"/>
              <w:bottom w:w="60" w:type="dxa"/>
              <w:right w:w="60" w:type="dxa"/>
            </w:tcMar>
          </w:tcPr>
          <w:p w14:paraId="138C1652" w14:textId="77777777" w:rsidR="00071231" w:rsidRDefault="00D22866">
            <w:pPr>
              <w:spacing w:after="50"/>
            </w:pPr>
            <w:r>
              <w:rPr>
                <w:b/>
                <w:sz w:val="17"/>
              </w:rPr>
              <w:t>Autumn – Algebraic thinking (3 weeks)</w:t>
            </w:r>
            <w:r>
              <w:br/>
            </w:r>
            <w:r>
              <w:rPr>
                <w:sz w:val="16"/>
              </w:rPr>
              <w:t>We will explore sequences, recognise and describe patterns, use algebraic notation and understand equality and equivalence.</w:t>
            </w:r>
          </w:p>
          <w:p w14:paraId="004116B1" w14:textId="77777777" w:rsidR="00071231" w:rsidRDefault="00D22866">
            <w:pPr>
              <w:spacing w:after="50"/>
            </w:pPr>
            <w:r>
              <w:rPr>
                <w:b/>
                <w:sz w:val="17"/>
              </w:rPr>
              <w:t>Autumn – Place value and proportion (3 weeks)</w:t>
            </w:r>
            <w:r>
              <w:br/>
            </w:r>
            <w:r>
              <w:rPr>
                <w:sz w:val="16"/>
              </w:rPr>
              <w:t>We will work with integers and decimals, compare and order numbers, use place value and explore fraction, decimal and percentage equivalence.</w:t>
            </w:r>
          </w:p>
          <w:p w14:paraId="5C10420A" w14:textId="77777777" w:rsidR="00071231" w:rsidRDefault="00D22866">
            <w:pPr>
              <w:spacing w:after="50"/>
            </w:pPr>
            <w:r>
              <w:rPr>
                <w:b/>
                <w:sz w:val="17"/>
              </w:rPr>
              <w:t>Autumn – Applications of number (2 weeks)</w:t>
            </w:r>
            <w:r>
              <w:br/>
            </w:r>
            <w:r>
              <w:rPr>
                <w:sz w:val="16"/>
              </w:rPr>
              <w:t>We will solve problems using the four operations, choose efficient methods and use number skills in different contexts.</w:t>
            </w:r>
          </w:p>
          <w:p w14:paraId="76C26D3F" w14:textId="77777777" w:rsidR="00071231" w:rsidRDefault="00D22866">
            <w:pPr>
              <w:spacing w:after="50"/>
            </w:pPr>
            <w:r>
              <w:rPr>
                <w:b/>
                <w:sz w:val="17"/>
              </w:rPr>
              <w:t>Autumn – Averages and range (2 weeks)</w:t>
            </w:r>
            <w:r>
              <w:br/>
            </w:r>
            <w:r>
              <w:rPr>
                <w:sz w:val="16"/>
              </w:rPr>
              <w:t>We will calculate and interpret the mean, median, mode and range and use them to describe and compare data.</w:t>
            </w:r>
          </w:p>
          <w:p w14:paraId="1BE5FC88" w14:textId="77777777" w:rsidR="00071231" w:rsidRDefault="00D22866">
            <w:pPr>
              <w:spacing w:after="50"/>
            </w:pPr>
            <w:r>
              <w:rPr>
                <w:b/>
                <w:sz w:val="17"/>
              </w:rPr>
              <w:t>Autumn – Rounding and estimation (2 weeks)</w:t>
            </w:r>
            <w:r>
              <w:br/>
            </w:r>
            <w:r>
              <w:rPr>
                <w:sz w:val="16"/>
              </w:rPr>
              <w:t>We will round numbers, estimate calculations and use checking strategies to decide whether answers are sensible.</w:t>
            </w:r>
          </w:p>
          <w:p w14:paraId="61159D95" w14:textId="77777777" w:rsidR="00071231" w:rsidRDefault="00D22866">
            <w:pPr>
              <w:spacing w:after="50"/>
            </w:pPr>
            <w:r>
              <w:rPr>
                <w:b/>
                <w:sz w:val="17"/>
              </w:rPr>
              <w:t>Spring – Graphing data (2 weeks)</w:t>
            </w:r>
            <w:r>
              <w:br/>
            </w:r>
            <w:r>
              <w:rPr>
                <w:sz w:val="16"/>
              </w:rPr>
              <w:t>We will collect and represent data using tables and graphs, interpret patterns and begin to explore scatter graphs and correlation.</w:t>
            </w:r>
          </w:p>
          <w:p w14:paraId="154B5577" w14:textId="77777777" w:rsidR="00071231" w:rsidRDefault="00D22866">
            <w:pPr>
              <w:spacing w:after="50"/>
            </w:pPr>
            <w:r>
              <w:rPr>
                <w:b/>
                <w:sz w:val="17"/>
              </w:rPr>
              <w:t>Spring – Fractions, decimals and percentages of amounts (3 weeks)</w:t>
            </w:r>
            <w:r>
              <w:br/>
            </w:r>
            <w:r>
              <w:rPr>
                <w:sz w:val="16"/>
              </w:rPr>
              <w:t>We will find fractions, decimals and percentages of amounts and choose efficient methods to solve problems.</w:t>
            </w:r>
          </w:p>
          <w:p w14:paraId="061A8522" w14:textId="77777777" w:rsidR="00071231" w:rsidRDefault="00D22866">
            <w:pPr>
              <w:spacing w:after="50"/>
            </w:pPr>
            <w:r>
              <w:rPr>
                <w:b/>
                <w:sz w:val="17"/>
              </w:rPr>
              <w:t>Spring – Directed number (2 weeks)</w:t>
            </w:r>
            <w:r>
              <w:br/>
            </w:r>
            <w:r>
              <w:rPr>
                <w:sz w:val="16"/>
              </w:rPr>
              <w:t>We will understand positive and negative numbers and use the four operations with directed numbers.</w:t>
            </w:r>
          </w:p>
        </w:tc>
        <w:tc>
          <w:tcPr>
            <w:tcW w:w="6618" w:type="dxa"/>
            <w:tcMar>
              <w:top w:w="60" w:type="dxa"/>
              <w:left w:w="60" w:type="dxa"/>
              <w:bottom w:w="60" w:type="dxa"/>
              <w:right w:w="60" w:type="dxa"/>
            </w:tcMar>
          </w:tcPr>
          <w:p w14:paraId="42722718" w14:textId="77777777" w:rsidR="00071231" w:rsidRDefault="00D22866">
            <w:pPr>
              <w:spacing w:after="50"/>
            </w:pPr>
            <w:r>
              <w:rPr>
                <w:b/>
                <w:sz w:val="17"/>
              </w:rPr>
              <w:t>Spring – Geometry and measures (3 weeks)</w:t>
            </w:r>
            <w:r>
              <w:br/>
            </w:r>
            <w:r>
              <w:rPr>
                <w:sz w:val="16"/>
              </w:rPr>
              <w:t>We will calculate perimeter and area, use geometric notation and convert between metric units.</w:t>
            </w:r>
          </w:p>
          <w:p w14:paraId="305290F9" w14:textId="77777777" w:rsidR="00071231" w:rsidRDefault="00D22866">
            <w:pPr>
              <w:spacing w:after="50"/>
            </w:pPr>
            <w:r>
              <w:rPr>
                <w:b/>
                <w:sz w:val="17"/>
              </w:rPr>
              <w:t>Spring – Statistics and probability (2 weeks)</w:t>
            </w:r>
            <w:r>
              <w:br/>
            </w:r>
            <w:r>
              <w:rPr>
                <w:sz w:val="16"/>
              </w:rPr>
              <w:t>We will interpret statistical information and use probability language and scales to describe chance.</w:t>
            </w:r>
          </w:p>
          <w:p w14:paraId="6A905E58" w14:textId="77777777" w:rsidR="00071231" w:rsidRDefault="00D22866">
            <w:pPr>
              <w:spacing w:after="50"/>
            </w:pPr>
            <w:r>
              <w:rPr>
                <w:b/>
                <w:sz w:val="17"/>
              </w:rPr>
              <w:t>Summer – Speed, distance and time (2 weeks)</w:t>
            </w:r>
            <w:r>
              <w:br/>
            </w:r>
            <w:r>
              <w:rPr>
                <w:sz w:val="16"/>
              </w:rPr>
              <w:t>We will use the relationship between speed, distance and time, convert units and interpret distance-time graphs.</w:t>
            </w:r>
          </w:p>
          <w:p w14:paraId="3F805785" w14:textId="77777777" w:rsidR="00071231" w:rsidRDefault="00D22866">
            <w:pPr>
              <w:spacing w:after="50"/>
            </w:pPr>
            <w:r>
              <w:rPr>
                <w:b/>
                <w:sz w:val="17"/>
              </w:rPr>
              <w:t>Summer – Developing number sense (2 weeks)</w:t>
            </w:r>
            <w:r>
              <w:br/>
            </w:r>
            <w:r>
              <w:rPr>
                <w:sz w:val="16"/>
              </w:rPr>
              <w:t>We will strengthen number fluency, use factors and multiples and make connections between different number properties.</w:t>
            </w:r>
          </w:p>
          <w:p w14:paraId="39AA6554" w14:textId="77777777" w:rsidR="00071231" w:rsidRDefault="00D22866">
            <w:pPr>
              <w:spacing w:after="50"/>
            </w:pPr>
            <w:r>
              <w:rPr>
                <w:b/>
                <w:sz w:val="17"/>
              </w:rPr>
              <w:t>Summer – Sets and probability (2 weeks)</w:t>
            </w:r>
            <w:r>
              <w:br/>
            </w:r>
            <w:r>
              <w:rPr>
                <w:sz w:val="16"/>
              </w:rPr>
              <w:t>We will use set notation and diagrams to organise information and solve probability problems.</w:t>
            </w:r>
          </w:p>
          <w:p w14:paraId="58FE2374" w14:textId="77777777" w:rsidR="00071231" w:rsidRDefault="00D22866">
            <w:pPr>
              <w:spacing w:after="50"/>
            </w:pPr>
            <w:r>
              <w:rPr>
                <w:b/>
                <w:sz w:val="17"/>
              </w:rPr>
              <w:t>Summer – Prime numbers and proof (2 weeks)</w:t>
            </w:r>
            <w:r>
              <w:br/>
            </w:r>
            <w:r>
              <w:rPr>
                <w:sz w:val="16"/>
              </w:rPr>
              <w:t>We will explore prime numbers, factors and divisibility and begin to explain and justify mathematical statements.</w:t>
            </w:r>
          </w:p>
          <w:p w14:paraId="28A2EE1C" w14:textId="77777777" w:rsidR="00071231" w:rsidRDefault="00D22866">
            <w:pPr>
              <w:spacing w:after="50"/>
            </w:pPr>
            <w:r>
              <w:rPr>
                <w:b/>
                <w:sz w:val="17"/>
              </w:rPr>
              <w:t>Summer – Angles and polygons (4 weeks)</w:t>
            </w:r>
            <w:r>
              <w:br/>
            </w:r>
            <w:r>
              <w:rPr>
                <w:sz w:val="16"/>
              </w:rPr>
              <w:t>We will use angle facts, properties of polygons and geometric reasoning to solve increasingly complex problems.</w:t>
            </w:r>
          </w:p>
        </w:tc>
      </w:tr>
      <w:tr w:rsidR="00FD10DC" w:rsidRPr="00942536" w14:paraId="7369DC16"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3B8CC00E" w14:textId="77777777" w:rsidR="00071231" w:rsidRDefault="00D22866">
            <w:r>
              <w:rPr>
                <w:b/>
              </w:rPr>
              <w:t>Year 8</w:t>
            </w:r>
          </w:p>
        </w:tc>
        <w:tc>
          <w:tcPr>
            <w:tcW w:w="6648" w:type="dxa"/>
            <w:tcMar>
              <w:top w:w="60" w:type="dxa"/>
              <w:left w:w="60" w:type="dxa"/>
              <w:bottom w:w="60" w:type="dxa"/>
              <w:right w:w="60" w:type="dxa"/>
            </w:tcMar>
          </w:tcPr>
          <w:p w14:paraId="21B0B553" w14:textId="77777777" w:rsidR="00071231" w:rsidRDefault="00D22866">
            <w:pPr>
              <w:spacing w:after="50"/>
            </w:pPr>
            <w:r>
              <w:rPr>
                <w:b/>
                <w:sz w:val="17"/>
              </w:rPr>
              <w:t>Autumn – Ratio (2 weeks)</w:t>
            </w:r>
            <w:r>
              <w:br/>
            </w:r>
            <w:r>
              <w:rPr>
                <w:sz w:val="16"/>
              </w:rPr>
              <w:t>We will understand and simplify ratios, solve ratio problems and compare ratios in different contexts.</w:t>
            </w:r>
          </w:p>
          <w:p w14:paraId="1328FBA2" w14:textId="77777777" w:rsidR="00071231" w:rsidRDefault="00D22866">
            <w:pPr>
              <w:spacing w:after="50"/>
            </w:pPr>
            <w:r>
              <w:rPr>
                <w:b/>
                <w:sz w:val="17"/>
              </w:rPr>
              <w:t>Autumn – Proportion and scale (2 weeks)</w:t>
            </w:r>
            <w:r>
              <w:br/>
            </w:r>
            <w:r>
              <w:rPr>
                <w:sz w:val="16"/>
              </w:rPr>
              <w:t>We will explore direct proportion, conversion graphs, scale diagrams, maps, similar shapes and unit conversions.</w:t>
            </w:r>
          </w:p>
          <w:p w14:paraId="264A3E75" w14:textId="77777777" w:rsidR="00071231" w:rsidRDefault="00D22866">
            <w:pPr>
              <w:spacing w:after="50"/>
            </w:pPr>
            <w:r>
              <w:rPr>
                <w:b/>
                <w:sz w:val="17"/>
              </w:rPr>
              <w:t>Autumn – Algebraic manipulation (2 weeks)</w:t>
            </w:r>
            <w:r>
              <w:br/>
            </w:r>
            <w:r>
              <w:rPr>
                <w:sz w:val="16"/>
              </w:rPr>
              <w:t>We will form and simplify expressions, substitute values and expand and factorise brackets.</w:t>
            </w:r>
          </w:p>
          <w:p w14:paraId="094AE8B9" w14:textId="77777777" w:rsidR="00071231" w:rsidRDefault="00D22866">
            <w:pPr>
              <w:spacing w:after="50"/>
            </w:pPr>
            <w:r>
              <w:rPr>
                <w:b/>
                <w:sz w:val="17"/>
              </w:rPr>
              <w:t>Autumn – Coordinates and graphs (2 weeks)</w:t>
            </w:r>
            <w:r>
              <w:br/>
            </w:r>
            <w:r>
              <w:rPr>
                <w:sz w:val="16"/>
              </w:rPr>
              <w:t>We will plot coordinates in all four quadrants and explore straight-line graphs, gradients and equations.</w:t>
            </w:r>
          </w:p>
          <w:p w14:paraId="19CEA8FF" w14:textId="77777777" w:rsidR="00071231" w:rsidRDefault="00D22866">
            <w:pPr>
              <w:spacing w:after="50"/>
            </w:pPr>
            <w:r>
              <w:rPr>
                <w:b/>
                <w:sz w:val="17"/>
              </w:rPr>
              <w:t>Autumn – Multiplying and dividing fractions (2 weeks)</w:t>
            </w:r>
            <w:r>
              <w:br/>
            </w:r>
            <w:r>
              <w:rPr>
                <w:sz w:val="16"/>
              </w:rPr>
              <w:t>We will multiply and divide fractions and mixed numbers and use reciprocals to solve problems.</w:t>
            </w:r>
          </w:p>
          <w:p w14:paraId="2836036C" w14:textId="77777777" w:rsidR="00071231" w:rsidRDefault="00D22866">
            <w:pPr>
              <w:spacing w:after="50"/>
            </w:pPr>
            <w:r>
              <w:rPr>
                <w:b/>
                <w:sz w:val="17"/>
              </w:rPr>
              <w:t>Autumn – Symmetry and reflection (1 week)</w:t>
            </w:r>
            <w:r>
              <w:br/>
            </w:r>
            <w:r>
              <w:rPr>
                <w:sz w:val="16"/>
              </w:rPr>
              <w:t>We will recognise line and rotational symmetry and reflect shapes in different lines.</w:t>
            </w:r>
          </w:p>
          <w:p w14:paraId="3B2E1655" w14:textId="77777777" w:rsidR="00071231" w:rsidRDefault="00D22866">
            <w:pPr>
              <w:spacing w:after="50"/>
            </w:pPr>
            <w:r>
              <w:rPr>
                <w:b/>
                <w:sz w:val="17"/>
              </w:rPr>
              <w:t>Spring – Area, volume and density (2 weeks)</w:t>
            </w:r>
            <w:r>
              <w:br/>
            </w:r>
            <w:r>
              <w:rPr>
                <w:sz w:val="16"/>
              </w:rPr>
              <w:t>We will calculate area and volume, convert units and use the relationships between mass, volume and density to solve problems.</w:t>
            </w:r>
          </w:p>
          <w:p w14:paraId="721B9B62" w14:textId="77777777" w:rsidR="00071231" w:rsidRDefault="00D22866">
            <w:pPr>
              <w:spacing w:after="50"/>
            </w:pPr>
            <w:r>
              <w:rPr>
                <w:b/>
                <w:sz w:val="17"/>
              </w:rPr>
              <w:t>Spring – Equations and inequalities (2 weeks)</w:t>
            </w:r>
            <w:r>
              <w:br/>
            </w:r>
            <w:r>
              <w:rPr>
                <w:sz w:val="16"/>
              </w:rPr>
              <w:t>We will solve increasingly complex equations and inequalities and represent solutions on number lines.</w:t>
            </w:r>
          </w:p>
          <w:p w14:paraId="2824FD02" w14:textId="77777777" w:rsidR="00071231" w:rsidRDefault="00D22866">
            <w:pPr>
              <w:spacing w:after="50"/>
            </w:pPr>
            <w:r>
              <w:rPr>
                <w:b/>
                <w:sz w:val="17"/>
              </w:rPr>
              <w:t>Spring – Percentages (2 weeks)</w:t>
            </w:r>
            <w:r>
              <w:br/>
            </w:r>
            <w:r>
              <w:rPr>
                <w:sz w:val="16"/>
              </w:rPr>
              <w:t>We will find percentages of amounts, use multipliers, calculate percentage change and solve reverse-percentage problems.</w:t>
            </w:r>
          </w:p>
        </w:tc>
        <w:tc>
          <w:tcPr>
            <w:tcW w:w="6618" w:type="dxa"/>
            <w:tcMar>
              <w:top w:w="60" w:type="dxa"/>
              <w:left w:w="60" w:type="dxa"/>
              <w:bottom w:w="60" w:type="dxa"/>
              <w:right w:w="60" w:type="dxa"/>
            </w:tcMar>
          </w:tcPr>
          <w:p w14:paraId="2E0AF9B0" w14:textId="77777777" w:rsidR="00071231" w:rsidRDefault="00D22866">
            <w:pPr>
              <w:spacing w:after="50"/>
            </w:pPr>
            <w:r>
              <w:rPr>
                <w:b/>
                <w:sz w:val="17"/>
              </w:rPr>
              <w:t>Spring – Indices (2 weeks)</w:t>
            </w:r>
            <w:r>
              <w:br/>
            </w:r>
            <w:r>
              <w:rPr>
                <w:sz w:val="16"/>
              </w:rPr>
              <w:t>We will use index notation and the laws of indices, including powers of powers and more advanced index work.</w:t>
            </w:r>
          </w:p>
          <w:p w14:paraId="7619A51C" w14:textId="77777777" w:rsidR="00071231" w:rsidRDefault="00D22866">
            <w:pPr>
              <w:spacing w:after="50"/>
            </w:pPr>
            <w:r>
              <w:rPr>
                <w:b/>
                <w:sz w:val="17"/>
              </w:rPr>
              <w:t>Spring – Standard form (1 week)</w:t>
            </w:r>
            <w:r>
              <w:br/>
            </w:r>
            <w:r>
              <w:rPr>
                <w:sz w:val="16"/>
              </w:rPr>
              <w:t>We will write very large and very small numbers in standard form and use standard form in calculations.</w:t>
            </w:r>
          </w:p>
          <w:p w14:paraId="50E00AA6" w14:textId="77777777" w:rsidR="00071231" w:rsidRDefault="00D22866">
            <w:pPr>
              <w:spacing w:after="50"/>
            </w:pPr>
            <w:r>
              <w:rPr>
                <w:b/>
                <w:sz w:val="17"/>
              </w:rPr>
              <w:t>Spring – Interpret and represent data (2 weeks)</w:t>
            </w:r>
            <w:r>
              <w:br/>
            </w:r>
            <w:r>
              <w:rPr>
                <w:sz w:val="16"/>
              </w:rPr>
              <w:t>We will choose and calculate appropriate averages, identify outliers and represent and interpret grouped data.</w:t>
            </w:r>
          </w:p>
          <w:p w14:paraId="3E05564D" w14:textId="77777777" w:rsidR="00071231" w:rsidRDefault="00D22866">
            <w:pPr>
              <w:spacing w:after="50"/>
            </w:pPr>
            <w:r>
              <w:rPr>
                <w:b/>
                <w:sz w:val="17"/>
              </w:rPr>
              <w:t>Summer – Angles in parallel lines and polygons (2 weeks)</w:t>
            </w:r>
            <w:r>
              <w:br/>
            </w:r>
            <w:r>
              <w:rPr>
                <w:sz w:val="16"/>
              </w:rPr>
              <w:t>We will use angle rules for parallel lines and polygons, including interior and exterior angles, and explain geometric reasoning.</w:t>
            </w:r>
          </w:p>
          <w:p w14:paraId="6DCC9333" w14:textId="77777777" w:rsidR="00071231" w:rsidRDefault="00D22866">
            <w:pPr>
              <w:spacing w:after="50"/>
            </w:pPr>
            <w:r>
              <w:rPr>
                <w:b/>
                <w:sz w:val="17"/>
              </w:rPr>
              <w:t>Summer – Tables and probability (2 weeks)</w:t>
            </w:r>
            <w:r>
              <w:br/>
            </w:r>
            <w:r>
              <w:rPr>
                <w:sz w:val="16"/>
              </w:rPr>
              <w:t>We will use probability scales, sample spaces, two-way tables and frequency trees to calculate and compare probabilities.</w:t>
            </w:r>
          </w:p>
          <w:p w14:paraId="5C37F374" w14:textId="77777777" w:rsidR="00071231" w:rsidRDefault="00D22866">
            <w:pPr>
              <w:spacing w:after="50"/>
            </w:pPr>
            <w:r>
              <w:rPr>
                <w:b/>
                <w:sz w:val="17"/>
              </w:rPr>
              <w:t>Summer – Circles (2 weeks)</w:t>
            </w:r>
            <w:r>
              <w:br/>
            </w:r>
            <w:r>
              <w:rPr>
                <w:sz w:val="16"/>
              </w:rPr>
              <w:t>We will use circle vocabulary and calculate circumference and area, including parts of circles and compound shapes.</w:t>
            </w:r>
          </w:p>
          <w:p w14:paraId="69838094" w14:textId="77777777" w:rsidR="00071231" w:rsidRDefault="00D22866">
            <w:pPr>
              <w:spacing w:after="50"/>
            </w:pPr>
            <w:r>
              <w:rPr>
                <w:b/>
                <w:sz w:val="17"/>
              </w:rPr>
              <w:t>Summer – Graphs and charts (2 weeks)</w:t>
            </w:r>
            <w:r>
              <w:br/>
            </w:r>
            <w:r>
              <w:rPr>
                <w:sz w:val="16"/>
              </w:rPr>
              <w:t>We will create and interpret bar charts, line graphs and pie charts and recognise misleading representations.</w:t>
            </w:r>
          </w:p>
          <w:p w14:paraId="74E8ACFE" w14:textId="77777777" w:rsidR="00071231" w:rsidRDefault="00D22866">
            <w:pPr>
              <w:spacing w:after="50"/>
            </w:pPr>
            <w:r>
              <w:rPr>
                <w:b/>
                <w:sz w:val="17"/>
              </w:rPr>
              <w:t>Summer – Sequences (1 week)</w:t>
            </w:r>
            <w:r>
              <w:br/>
            </w:r>
            <w:r>
              <w:rPr>
                <w:sz w:val="16"/>
              </w:rPr>
              <w:t>We will generate and describe sequences and use algebraic rules, including nth-term rules for linear sequences.</w:t>
            </w:r>
          </w:p>
          <w:p w14:paraId="1D417673" w14:textId="77777777" w:rsidR="00071231" w:rsidRDefault="00D22866">
            <w:pPr>
              <w:spacing w:after="50"/>
            </w:pPr>
            <w:r>
              <w:rPr>
                <w:b/>
                <w:sz w:val="17"/>
              </w:rPr>
              <w:t>Summer – Consolidation (3 weeks)</w:t>
            </w:r>
            <w:r>
              <w:br/>
            </w:r>
            <w:r>
              <w:rPr>
                <w:sz w:val="16"/>
              </w:rPr>
              <w:t>We will revisit key learning, address misconceptions and apply our knowledge to mixed problems and investigations.</w:t>
            </w:r>
          </w:p>
        </w:tc>
      </w:tr>
      <w:tr w:rsidR="00FD10DC" w:rsidRPr="00942536" w14:paraId="612B3445"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3F2D2EAE" w14:textId="77777777" w:rsidR="00071231" w:rsidRDefault="00D22866">
            <w:r>
              <w:rPr>
                <w:b/>
              </w:rPr>
              <w:t>Year 9</w:t>
            </w:r>
          </w:p>
        </w:tc>
        <w:tc>
          <w:tcPr>
            <w:tcW w:w="6648" w:type="dxa"/>
            <w:tcMar>
              <w:top w:w="60" w:type="dxa"/>
              <w:left w:w="60" w:type="dxa"/>
              <w:bottom w:w="60" w:type="dxa"/>
              <w:right w:w="60" w:type="dxa"/>
            </w:tcMar>
          </w:tcPr>
          <w:p w14:paraId="43649843" w14:textId="77777777" w:rsidR="00071231" w:rsidRDefault="00D22866">
            <w:pPr>
              <w:spacing w:after="50"/>
            </w:pPr>
            <w:r>
              <w:rPr>
                <w:b/>
                <w:sz w:val="17"/>
              </w:rPr>
              <w:t>Autumn – Properties of number (2 weeks)</w:t>
            </w:r>
            <w:r>
              <w:br/>
            </w:r>
            <w:r>
              <w:rPr>
                <w:sz w:val="16"/>
              </w:rPr>
              <w:t>We will explore factors, multiples and primes, use prime factorisation, HCF and LCM, Venn diagrams and different types of numbers.</w:t>
            </w:r>
          </w:p>
          <w:p w14:paraId="05320E05" w14:textId="77777777" w:rsidR="00071231" w:rsidRDefault="00D22866">
            <w:pPr>
              <w:spacing w:after="50"/>
            </w:pPr>
            <w:r>
              <w:rPr>
                <w:b/>
                <w:sz w:val="17"/>
              </w:rPr>
              <w:t>Autumn – Percentages (2 weeks)</w:t>
            </w:r>
            <w:r>
              <w:br/>
            </w:r>
            <w:r>
              <w:rPr>
                <w:sz w:val="16"/>
              </w:rPr>
              <w:t>We will solve percentage increase and decrease problems, repeated percentage change and simple and compound interest.</w:t>
            </w:r>
          </w:p>
          <w:p w14:paraId="6C509AD3" w14:textId="77777777" w:rsidR="00071231" w:rsidRDefault="00D22866">
            <w:pPr>
              <w:spacing w:after="50"/>
            </w:pPr>
            <w:r>
              <w:rPr>
                <w:b/>
                <w:sz w:val="17"/>
              </w:rPr>
              <w:t>Autumn – Area and volume (2 weeks)</w:t>
            </w:r>
            <w:r>
              <w:br/>
            </w:r>
            <w:r>
              <w:rPr>
                <w:sz w:val="16"/>
              </w:rPr>
              <w:t>We will calculate area, circumference, surface area and volume of a range of 2-D and 3-D shapes and convert units.</w:t>
            </w:r>
          </w:p>
          <w:p w14:paraId="6B5075A7" w14:textId="77777777" w:rsidR="00071231" w:rsidRDefault="00D22866">
            <w:pPr>
              <w:spacing w:after="50"/>
            </w:pPr>
            <w:r>
              <w:rPr>
                <w:b/>
                <w:sz w:val="17"/>
              </w:rPr>
              <w:t>Autumn – Equations, inequalities and formulae (2 weeks)</w:t>
            </w:r>
            <w:r>
              <w:br/>
            </w:r>
            <w:r>
              <w:rPr>
                <w:sz w:val="16"/>
              </w:rPr>
              <w:t>We will solve equations and inequalities, substitute into formulae and rearrange formulae to make different variables the subject.</w:t>
            </w:r>
          </w:p>
          <w:p w14:paraId="08BE822E" w14:textId="77777777" w:rsidR="00071231" w:rsidRDefault="00D22866">
            <w:pPr>
              <w:spacing w:after="50"/>
            </w:pPr>
            <w:r>
              <w:rPr>
                <w:b/>
                <w:sz w:val="17"/>
              </w:rPr>
              <w:lastRenderedPageBreak/>
              <w:t>Autumn – Fractions (1 week)</w:t>
            </w:r>
            <w:r>
              <w:br/>
            </w:r>
            <w:r>
              <w:rPr>
                <w:sz w:val="16"/>
              </w:rPr>
              <w:t>We will add, subtract, multiply and divide fractions and find fractions of amounts.</w:t>
            </w:r>
          </w:p>
          <w:p w14:paraId="0F94D197" w14:textId="77777777" w:rsidR="00071231" w:rsidRDefault="00D22866">
            <w:pPr>
              <w:spacing w:after="50"/>
            </w:pPr>
            <w:r>
              <w:rPr>
                <w:b/>
                <w:sz w:val="17"/>
              </w:rPr>
              <w:t>Autumn – Rates (2 weeks)</w:t>
            </w:r>
            <w:r>
              <w:br/>
            </w:r>
            <w:r>
              <w:rPr>
                <w:sz w:val="16"/>
              </w:rPr>
              <w:t>We will solve problems involving rates and apply proportional reasoning to real-life contexts.</w:t>
            </w:r>
          </w:p>
          <w:p w14:paraId="5B394E25" w14:textId="77777777" w:rsidR="00071231" w:rsidRDefault="00D22866">
            <w:pPr>
              <w:spacing w:after="50"/>
            </w:pPr>
            <w:r>
              <w:rPr>
                <w:b/>
                <w:sz w:val="17"/>
              </w:rPr>
              <w:t>Autumn – Standard form (1 week)</w:t>
            </w:r>
            <w:r>
              <w:br/>
            </w:r>
            <w:r>
              <w:rPr>
                <w:sz w:val="16"/>
              </w:rPr>
              <w:t>We will use standard form to represent and calculate with very large and very small numbers.</w:t>
            </w:r>
          </w:p>
          <w:p w14:paraId="4077B570" w14:textId="77777777" w:rsidR="00071231" w:rsidRDefault="00D22866">
            <w:pPr>
              <w:spacing w:after="50"/>
            </w:pPr>
            <w:r>
              <w:rPr>
                <w:b/>
                <w:sz w:val="17"/>
              </w:rPr>
              <w:t>Spring – Maths and money (3 weeks)</w:t>
            </w:r>
            <w:r>
              <w:br/>
            </w:r>
            <w:r>
              <w:rPr>
                <w:sz w:val="16"/>
              </w:rPr>
              <w:t>We will apply maths to everyday financial situations, including budgeting, saving, value for money, interest and making informed decisions.</w:t>
            </w:r>
          </w:p>
          <w:p w14:paraId="4B7854EA" w14:textId="77777777" w:rsidR="00071231" w:rsidRDefault="00D22866">
            <w:pPr>
              <w:spacing w:after="50"/>
            </w:pPr>
            <w:r>
              <w:rPr>
                <w:b/>
                <w:sz w:val="17"/>
              </w:rPr>
              <w:t>Spring – Straight-line graphs (2 weeks)</w:t>
            </w:r>
            <w:r>
              <w:br/>
            </w:r>
            <w:r>
              <w:rPr>
                <w:sz w:val="16"/>
              </w:rPr>
              <w:t>We will plot and interpret straight-line graphs, understand gradient and intercept and use equations to describe relationships.</w:t>
            </w:r>
          </w:p>
          <w:p w14:paraId="625E7CEE" w14:textId="77777777" w:rsidR="00071231" w:rsidRDefault="00D22866">
            <w:pPr>
              <w:spacing w:after="50"/>
            </w:pPr>
            <w:r>
              <w:rPr>
                <w:b/>
                <w:sz w:val="17"/>
              </w:rPr>
              <w:t>Spring – Ratio and proportion (2 weeks)</w:t>
            </w:r>
            <w:r>
              <w:br/>
            </w:r>
            <w:r>
              <w:rPr>
                <w:sz w:val="16"/>
              </w:rPr>
              <w:t>We will solve ratio and proportion problems, including scaling, direct proportion and multi-step applications.</w:t>
            </w:r>
          </w:p>
        </w:tc>
        <w:tc>
          <w:tcPr>
            <w:tcW w:w="6618" w:type="dxa"/>
            <w:tcMar>
              <w:top w:w="60" w:type="dxa"/>
              <w:left w:w="60" w:type="dxa"/>
              <w:bottom w:w="60" w:type="dxa"/>
              <w:right w:w="60" w:type="dxa"/>
            </w:tcMar>
          </w:tcPr>
          <w:p w14:paraId="5DEBB430" w14:textId="77777777" w:rsidR="00071231" w:rsidRDefault="00D22866">
            <w:pPr>
              <w:spacing w:after="50"/>
            </w:pPr>
            <w:r>
              <w:rPr>
                <w:b/>
                <w:sz w:val="17"/>
              </w:rPr>
              <w:lastRenderedPageBreak/>
              <w:t>Spring – Constructions and congruence (2 weeks)</w:t>
            </w:r>
            <w:r>
              <w:br/>
            </w:r>
            <w:r>
              <w:rPr>
                <w:sz w:val="16"/>
              </w:rPr>
              <w:t>We will use geometric constructions, understand congruent shapes and justify geometric relationships.</w:t>
            </w:r>
          </w:p>
          <w:p w14:paraId="366C8DB3" w14:textId="77777777" w:rsidR="00071231" w:rsidRDefault="00D22866">
            <w:pPr>
              <w:spacing w:after="50"/>
            </w:pPr>
            <w:r>
              <w:rPr>
                <w:b/>
                <w:sz w:val="17"/>
              </w:rPr>
              <w:t>Spring – Similarity (1 week)</w:t>
            </w:r>
            <w:r>
              <w:br/>
            </w:r>
            <w:r>
              <w:rPr>
                <w:sz w:val="16"/>
              </w:rPr>
              <w:t>We will explore similar shapes and use scale factors to solve problems.</w:t>
            </w:r>
          </w:p>
          <w:p w14:paraId="7D84D3F4" w14:textId="77777777" w:rsidR="00071231" w:rsidRDefault="00D22866">
            <w:pPr>
              <w:spacing w:after="50"/>
            </w:pPr>
            <w:r>
              <w:rPr>
                <w:b/>
                <w:sz w:val="17"/>
              </w:rPr>
              <w:t>Spring – Algebraic manipulation (2 weeks)</w:t>
            </w:r>
            <w:r>
              <w:br/>
            </w:r>
            <w:r>
              <w:rPr>
                <w:sz w:val="16"/>
              </w:rPr>
              <w:t>We will simplify and manipulate algebraic expressions, including expanding and factorising, and use algebra to solve problems.</w:t>
            </w:r>
          </w:p>
          <w:p w14:paraId="6BC4463A" w14:textId="77777777" w:rsidR="00071231" w:rsidRDefault="00D22866">
            <w:pPr>
              <w:spacing w:after="50"/>
            </w:pPr>
            <w:r>
              <w:rPr>
                <w:b/>
                <w:sz w:val="17"/>
              </w:rPr>
              <w:t>Summer – Pythagoras’ theorem (2 weeks)</w:t>
            </w:r>
            <w:r>
              <w:br/>
            </w:r>
            <w:r>
              <w:rPr>
                <w:sz w:val="16"/>
              </w:rPr>
              <w:t>We will use Pythagoras’ theorem to calculate missing lengths in right-angled triangles and solve practical problems.</w:t>
            </w:r>
          </w:p>
          <w:p w14:paraId="63C71262" w14:textId="77777777" w:rsidR="00071231" w:rsidRDefault="00D22866">
            <w:pPr>
              <w:spacing w:after="50"/>
            </w:pPr>
            <w:r>
              <w:rPr>
                <w:b/>
                <w:sz w:val="17"/>
              </w:rPr>
              <w:lastRenderedPageBreak/>
              <w:t xml:space="preserve">Summer – </w:t>
            </w:r>
            <w:proofErr w:type="gramStart"/>
            <w:r>
              <w:rPr>
                <w:b/>
                <w:sz w:val="17"/>
              </w:rPr>
              <w:t>Non-linear</w:t>
            </w:r>
            <w:proofErr w:type="gramEnd"/>
            <w:r>
              <w:rPr>
                <w:b/>
                <w:sz w:val="17"/>
              </w:rPr>
              <w:t xml:space="preserve"> graphs (2 weeks)</w:t>
            </w:r>
            <w:r>
              <w:br/>
            </w:r>
            <w:r>
              <w:rPr>
                <w:sz w:val="16"/>
              </w:rPr>
              <w:t>We will explore quadratic and other non-linear relationships and interpret their graphs.</w:t>
            </w:r>
          </w:p>
          <w:p w14:paraId="6719286B" w14:textId="77777777" w:rsidR="00071231" w:rsidRDefault="00D22866">
            <w:pPr>
              <w:spacing w:after="50"/>
            </w:pPr>
            <w:r>
              <w:rPr>
                <w:b/>
                <w:sz w:val="17"/>
              </w:rPr>
              <w:t>Summer – Probability (2 weeks)</w:t>
            </w:r>
            <w:r>
              <w:br/>
            </w:r>
            <w:r>
              <w:rPr>
                <w:sz w:val="16"/>
              </w:rPr>
              <w:t>We will calculate and compare theoretical and experimental probabilities and represent outcomes systematically.</w:t>
            </w:r>
          </w:p>
          <w:p w14:paraId="4B308383" w14:textId="77777777" w:rsidR="00071231" w:rsidRDefault="00D22866">
            <w:pPr>
              <w:spacing w:after="50"/>
            </w:pPr>
            <w:r>
              <w:rPr>
                <w:b/>
                <w:sz w:val="17"/>
              </w:rPr>
              <w:t>Summer – Transformations (2 weeks)</w:t>
            </w:r>
            <w:r>
              <w:br/>
            </w:r>
            <w:r>
              <w:rPr>
                <w:sz w:val="16"/>
              </w:rPr>
              <w:t>We will translate, reflect, rotate and enlarge shapes and describe transformations accurately.</w:t>
            </w:r>
          </w:p>
          <w:p w14:paraId="1F320EFC" w14:textId="77777777" w:rsidR="00071231" w:rsidRDefault="00D22866">
            <w:pPr>
              <w:spacing w:after="50"/>
            </w:pPr>
            <w:r>
              <w:rPr>
                <w:b/>
                <w:sz w:val="17"/>
              </w:rPr>
              <w:t>Summer – Simultaneous equations (optional) (2 weeks)</w:t>
            </w:r>
            <w:r>
              <w:br/>
            </w:r>
            <w:r>
              <w:rPr>
                <w:sz w:val="16"/>
              </w:rPr>
              <w:t>Where appropriate, we will solve simultaneous equations and connect algebraic methods to graphical representations.</w:t>
            </w:r>
          </w:p>
          <w:p w14:paraId="5E759D95" w14:textId="77777777" w:rsidR="00071231" w:rsidRDefault="00D22866">
            <w:pPr>
              <w:spacing w:after="50"/>
            </w:pPr>
            <w:r>
              <w:rPr>
                <w:b/>
                <w:sz w:val="17"/>
              </w:rPr>
              <w:t>Summer – Trigonometry (optional) (2 weeks)</w:t>
            </w:r>
            <w:r>
              <w:br/>
            </w:r>
            <w:r>
              <w:rPr>
                <w:sz w:val="16"/>
              </w:rPr>
              <w:t>Where appropriate, we will use trigonometric ratios in right-angled triangles to find missing lengths and angles.</w:t>
            </w:r>
          </w:p>
        </w:tc>
      </w:tr>
    </w:tbl>
    <w:p w14:paraId="51811E6C" w14:textId="77777777" w:rsidR="007B6850" w:rsidRDefault="007B6850"/>
    <w:tbl>
      <w:tblPr>
        <w:tblW w:w="156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4"/>
        <w:gridCol w:w="2604"/>
        <w:gridCol w:w="2604"/>
        <w:gridCol w:w="2604"/>
        <w:gridCol w:w="2604"/>
        <w:gridCol w:w="2604"/>
      </w:tblGrid>
      <w:tr w:rsidR="0037139C" w14:paraId="28E09271" w14:textId="77777777" w:rsidTr="00352A2C">
        <w:trPr>
          <w:tblHeader/>
          <w:jc w:val="center"/>
        </w:trPr>
        <w:tc>
          <w:tcPr>
            <w:tcW w:w="2604" w:type="dxa"/>
            <w:shd w:val="clear" w:color="auto" w:fill="0F4761" w:themeFill="accent1" w:themeFillShade="BF"/>
            <w:tcMar>
              <w:top w:w="80" w:type="dxa"/>
              <w:left w:w="70" w:type="dxa"/>
              <w:bottom w:w="80" w:type="dxa"/>
              <w:right w:w="70" w:type="dxa"/>
            </w:tcMar>
            <w:vAlign w:val="center"/>
          </w:tcPr>
          <w:p w14:paraId="0E499AC4" w14:textId="77777777" w:rsidR="0037139C" w:rsidRDefault="0037139C" w:rsidP="0031106C">
            <w:pPr>
              <w:jc w:val="center"/>
            </w:pPr>
            <w:r>
              <w:rPr>
                <w:b/>
                <w:color w:val="FFFFFF"/>
                <w:sz w:val="17"/>
              </w:rPr>
              <w:t>Term</w:t>
            </w:r>
          </w:p>
        </w:tc>
        <w:tc>
          <w:tcPr>
            <w:tcW w:w="2604" w:type="dxa"/>
            <w:shd w:val="clear" w:color="auto" w:fill="0F4761" w:themeFill="accent1" w:themeFillShade="BF"/>
            <w:tcMar>
              <w:top w:w="80" w:type="dxa"/>
              <w:left w:w="70" w:type="dxa"/>
              <w:bottom w:w="80" w:type="dxa"/>
              <w:right w:w="70" w:type="dxa"/>
            </w:tcMar>
            <w:vAlign w:val="center"/>
          </w:tcPr>
          <w:p w14:paraId="38C2FACA" w14:textId="77777777" w:rsidR="0037139C" w:rsidRDefault="0037139C" w:rsidP="0031106C">
            <w:pPr>
              <w:jc w:val="center"/>
            </w:pPr>
            <w:r>
              <w:rPr>
                <w:b/>
                <w:color w:val="FFFFFF"/>
                <w:sz w:val="17"/>
              </w:rPr>
              <w:t>Entry Level 1</w:t>
            </w:r>
          </w:p>
        </w:tc>
        <w:tc>
          <w:tcPr>
            <w:tcW w:w="2604" w:type="dxa"/>
            <w:shd w:val="clear" w:color="auto" w:fill="0F4761" w:themeFill="accent1" w:themeFillShade="BF"/>
            <w:tcMar>
              <w:top w:w="80" w:type="dxa"/>
              <w:left w:w="70" w:type="dxa"/>
              <w:bottom w:w="80" w:type="dxa"/>
              <w:right w:w="70" w:type="dxa"/>
            </w:tcMar>
            <w:vAlign w:val="center"/>
          </w:tcPr>
          <w:p w14:paraId="2B1BE9F5" w14:textId="77777777" w:rsidR="0037139C" w:rsidRDefault="0037139C" w:rsidP="0031106C">
            <w:pPr>
              <w:jc w:val="center"/>
            </w:pPr>
            <w:r>
              <w:rPr>
                <w:b/>
                <w:color w:val="FFFFFF"/>
                <w:sz w:val="17"/>
              </w:rPr>
              <w:t>Entry Level 2</w:t>
            </w:r>
          </w:p>
        </w:tc>
        <w:tc>
          <w:tcPr>
            <w:tcW w:w="2604" w:type="dxa"/>
            <w:shd w:val="clear" w:color="auto" w:fill="0F4761" w:themeFill="accent1" w:themeFillShade="BF"/>
            <w:tcMar>
              <w:top w:w="80" w:type="dxa"/>
              <w:left w:w="70" w:type="dxa"/>
              <w:bottom w:w="80" w:type="dxa"/>
              <w:right w:w="70" w:type="dxa"/>
            </w:tcMar>
            <w:vAlign w:val="center"/>
          </w:tcPr>
          <w:p w14:paraId="68EB15EC" w14:textId="77777777" w:rsidR="0037139C" w:rsidRDefault="0037139C" w:rsidP="0031106C">
            <w:pPr>
              <w:jc w:val="center"/>
            </w:pPr>
            <w:r>
              <w:rPr>
                <w:b/>
                <w:color w:val="FFFFFF"/>
                <w:sz w:val="17"/>
              </w:rPr>
              <w:t>Entry Level 3</w:t>
            </w:r>
          </w:p>
        </w:tc>
        <w:tc>
          <w:tcPr>
            <w:tcW w:w="2604" w:type="dxa"/>
            <w:shd w:val="clear" w:color="auto" w:fill="0F4761" w:themeFill="accent1" w:themeFillShade="BF"/>
            <w:tcMar>
              <w:top w:w="80" w:type="dxa"/>
              <w:left w:w="70" w:type="dxa"/>
              <w:bottom w:w="80" w:type="dxa"/>
              <w:right w:w="70" w:type="dxa"/>
            </w:tcMar>
            <w:vAlign w:val="center"/>
          </w:tcPr>
          <w:p w14:paraId="1DB4E83C" w14:textId="77777777" w:rsidR="0037139C" w:rsidRDefault="0037139C" w:rsidP="0031106C">
            <w:pPr>
              <w:jc w:val="center"/>
            </w:pPr>
            <w:r>
              <w:rPr>
                <w:b/>
                <w:color w:val="FFFFFF"/>
                <w:sz w:val="17"/>
              </w:rPr>
              <w:t>Level 1</w:t>
            </w:r>
          </w:p>
        </w:tc>
        <w:tc>
          <w:tcPr>
            <w:tcW w:w="2604" w:type="dxa"/>
            <w:shd w:val="clear" w:color="auto" w:fill="0F4761" w:themeFill="accent1" w:themeFillShade="BF"/>
            <w:tcMar>
              <w:top w:w="80" w:type="dxa"/>
              <w:left w:w="70" w:type="dxa"/>
              <w:bottom w:w="80" w:type="dxa"/>
              <w:right w:w="70" w:type="dxa"/>
            </w:tcMar>
            <w:vAlign w:val="center"/>
          </w:tcPr>
          <w:p w14:paraId="403E160C" w14:textId="77777777" w:rsidR="0037139C" w:rsidRDefault="0037139C" w:rsidP="0031106C">
            <w:pPr>
              <w:jc w:val="center"/>
            </w:pPr>
            <w:r>
              <w:rPr>
                <w:b/>
                <w:color w:val="FFFFFF"/>
                <w:sz w:val="17"/>
              </w:rPr>
              <w:t>Level 2</w:t>
            </w:r>
          </w:p>
        </w:tc>
      </w:tr>
      <w:tr w:rsidR="0037139C" w14:paraId="3A35E9CA" w14:textId="77777777" w:rsidTr="00352A2C">
        <w:trPr>
          <w:jc w:val="center"/>
        </w:trPr>
        <w:tc>
          <w:tcPr>
            <w:tcW w:w="2604" w:type="dxa"/>
            <w:shd w:val="clear" w:color="auto" w:fill="0F4761" w:themeFill="accent1" w:themeFillShade="BF"/>
            <w:tcMar>
              <w:top w:w="80" w:type="dxa"/>
              <w:left w:w="70" w:type="dxa"/>
              <w:bottom w:w="80" w:type="dxa"/>
              <w:right w:w="70" w:type="dxa"/>
            </w:tcMar>
            <w:vAlign w:val="center"/>
          </w:tcPr>
          <w:p w14:paraId="4A5EC8D9" w14:textId="77777777" w:rsidR="0037139C" w:rsidRDefault="0037139C" w:rsidP="0031106C">
            <w:pPr>
              <w:jc w:val="center"/>
            </w:pPr>
            <w:r>
              <w:rPr>
                <w:b/>
                <w:color w:val="FFFFFF"/>
                <w:sz w:val="16"/>
              </w:rPr>
              <w:t>Term One (8 weeks)</w:t>
            </w:r>
          </w:p>
        </w:tc>
        <w:tc>
          <w:tcPr>
            <w:tcW w:w="2604" w:type="dxa"/>
            <w:shd w:val="clear" w:color="auto" w:fill="FFFFFF" w:themeFill="background1"/>
            <w:tcMar>
              <w:top w:w="70" w:type="dxa"/>
              <w:left w:w="80" w:type="dxa"/>
              <w:bottom w:w="70" w:type="dxa"/>
              <w:right w:w="80" w:type="dxa"/>
            </w:tcMar>
          </w:tcPr>
          <w:p w14:paraId="314C17D5" w14:textId="77777777" w:rsidR="0037139C" w:rsidRPr="00352A2C" w:rsidRDefault="0037139C" w:rsidP="0031106C">
            <w:pPr>
              <w:spacing w:after="40"/>
              <w:rPr>
                <w:b/>
              </w:rPr>
            </w:pPr>
            <w:r w:rsidRPr="00352A2C">
              <w:rPr>
                <w:b/>
                <w:sz w:val="16"/>
              </w:rPr>
              <w:t>Number and money</w:t>
            </w:r>
          </w:p>
          <w:p w14:paraId="4F3B088A" w14:textId="77777777" w:rsidR="0037139C" w:rsidRPr="00352A2C" w:rsidRDefault="0037139C" w:rsidP="0031106C">
            <w:pPr>
              <w:spacing w:after="0"/>
              <w:rPr>
                <w:bCs/>
              </w:rPr>
            </w:pPr>
            <w:r w:rsidRPr="00352A2C">
              <w:rPr>
                <w:bCs/>
                <w:sz w:val="14"/>
              </w:rPr>
              <w:t>Numbers to 20; recognise coins and notes; read numerical information from lists; use +, – and =.</w:t>
            </w:r>
          </w:p>
        </w:tc>
        <w:tc>
          <w:tcPr>
            <w:tcW w:w="2604" w:type="dxa"/>
            <w:shd w:val="clear" w:color="auto" w:fill="FFFFFF" w:themeFill="background1"/>
            <w:tcMar>
              <w:top w:w="70" w:type="dxa"/>
              <w:left w:w="80" w:type="dxa"/>
              <w:bottom w:w="70" w:type="dxa"/>
              <w:right w:w="80" w:type="dxa"/>
            </w:tcMar>
          </w:tcPr>
          <w:p w14:paraId="26C37EE2" w14:textId="77777777" w:rsidR="0037139C" w:rsidRPr="00352A2C" w:rsidRDefault="0037139C" w:rsidP="0031106C">
            <w:pPr>
              <w:spacing w:after="40"/>
              <w:rPr>
                <w:b/>
              </w:rPr>
            </w:pPr>
            <w:r w:rsidRPr="00352A2C">
              <w:rPr>
                <w:b/>
                <w:sz w:val="16"/>
              </w:rPr>
              <w:t>Data and checking</w:t>
            </w:r>
          </w:p>
          <w:p w14:paraId="34E77B65" w14:textId="77777777" w:rsidR="0037139C" w:rsidRPr="00352A2C" w:rsidRDefault="0037139C" w:rsidP="0031106C">
            <w:pPr>
              <w:spacing w:after="0"/>
              <w:rPr>
                <w:bCs/>
              </w:rPr>
            </w:pPr>
            <w:r w:rsidRPr="00352A2C">
              <w:rPr>
                <w:bCs/>
                <w:sz w:val="14"/>
              </w:rPr>
              <w:t>Numbers to 200; odd and even numbers; calculate money up to £1; extract information from lists and tables; use +, –, x, ÷ and =.</w:t>
            </w:r>
          </w:p>
        </w:tc>
        <w:tc>
          <w:tcPr>
            <w:tcW w:w="2604" w:type="dxa"/>
            <w:shd w:val="clear" w:color="auto" w:fill="FFFFFF" w:themeFill="background1"/>
            <w:tcMar>
              <w:top w:w="70" w:type="dxa"/>
              <w:left w:w="80" w:type="dxa"/>
              <w:bottom w:w="70" w:type="dxa"/>
              <w:right w:w="80" w:type="dxa"/>
            </w:tcMar>
          </w:tcPr>
          <w:p w14:paraId="2F759C9F" w14:textId="77777777" w:rsidR="0037139C" w:rsidRPr="00352A2C" w:rsidRDefault="0037139C" w:rsidP="0031106C">
            <w:pPr>
              <w:spacing w:after="40"/>
              <w:rPr>
                <w:b/>
              </w:rPr>
            </w:pPr>
            <w:r w:rsidRPr="00352A2C">
              <w:rPr>
                <w:b/>
                <w:sz w:val="16"/>
              </w:rPr>
              <w:t>Mathematical symbols and decimals</w:t>
            </w:r>
          </w:p>
          <w:p w14:paraId="4E064BD0" w14:textId="77777777" w:rsidR="0037139C" w:rsidRPr="00352A2C" w:rsidRDefault="0037139C" w:rsidP="0031106C">
            <w:pPr>
              <w:spacing w:after="0"/>
              <w:rPr>
                <w:bCs/>
              </w:rPr>
            </w:pPr>
            <w:r w:rsidRPr="00352A2C">
              <w:rPr>
                <w:bCs/>
                <w:sz w:val="14"/>
              </w:rPr>
              <w:t>Numbers to 1000; add/subtract three-digit numbers; write money correctly and round; extract information from lists, tables, diagrams and charts; round numbers to check results.</w:t>
            </w:r>
          </w:p>
        </w:tc>
        <w:tc>
          <w:tcPr>
            <w:tcW w:w="2604" w:type="dxa"/>
            <w:shd w:val="clear" w:color="auto" w:fill="FFFFFF" w:themeFill="background1"/>
            <w:tcMar>
              <w:top w:w="70" w:type="dxa"/>
              <w:left w:w="80" w:type="dxa"/>
              <w:bottom w:w="70" w:type="dxa"/>
              <w:right w:w="80" w:type="dxa"/>
            </w:tcMar>
          </w:tcPr>
          <w:p w14:paraId="62975269" w14:textId="77777777" w:rsidR="0037139C" w:rsidRPr="00352A2C" w:rsidRDefault="0037139C" w:rsidP="0031106C">
            <w:pPr>
              <w:spacing w:after="40"/>
              <w:rPr>
                <w:b/>
              </w:rPr>
            </w:pPr>
            <w:r w:rsidRPr="00352A2C">
              <w:rPr>
                <w:b/>
                <w:sz w:val="16"/>
              </w:rPr>
              <w:t>Number and money</w:t>
            </w:r>
          </w:p>
          <w:p w14:paraId="62417CE7" w14:textId="77777777" w:rsidR="0037139C" w:rsidRPr="00352A2C" w:rsidRDefault="0037139C" w:rsidP="0031106C">
            <w:pPr>
              <w:spacing w:after="0"/>
              <w:rPr>
                <w:bCs/>
              </w:rPr>
            </w:pPr>
            <w:r w:rsidRPr="00352A2C">
              <w:rPr>
                <w:bCs/>
                <w:sz w:val="14"/>
              </w:rPr>
              <w:t>Work with numbers up to a million; recognise positive/negative numbers; calculate simple interest; convert units within the same system; represent grouped data; find mean and range; work with decimals.</w:t>
            </w:r>
          </w:p>
        </w:tc>
        <w:tc>
          <w:tcPr>
            <w:tcW w:w="2604" w:type="dxa"/>
            <w:shd w:val="clear" w:color="auto" w:fill="FFFFFF" w:themeFill="background1"/>
            <w:tcMar>
              <w:top w:w="70" w:type="dxa"/>
              <w:left w:w="80" w:type="dxa"/>
              <w:bottom w:w="70" w:type="dxa"/>
              <w:right w:w="80" w:type="dxa"/>
            </w:tcMar>
          </w:tcPr>
          <w:p w14:paraId="0561A64E" w14:textId="77777777" w:rsidR="0037139C" w:rsidRPr="00352A2C" w:rsidRDefault="0037139C" w:rsidP="0031106C">
            <w:pPr>
              <w:spacing w:after="40"/>
              <w:rPr>
                <w:b/>
              </w:rPr>
            </w:pPr>
            <w:r w:rsidRPr="00352A2C">
              <w:rPr>
                <w:b/>
                <w:sz w:val="16"/>
              </w:rPr>
              <w:t>Data and checking</w:t>
            </w:r>
          </w:p>
          <w:p w14:paraId="0E359F88" w14:textId="77777777" w:rsidR="0037139C" w:rsidRPr="00352A2C" w:rsidRDefault="0037139C" w:rsidP="0031106C">
            <w:pPr>
              <w:spacing w:after="0"/>
              <w:rPr>
                <w:bCs/>
              </w:rPr>
            </w:pPr>
            <w:r w:rsidRPr="00352A2C">
              <w:rPr>
                <w:bCs/>
                <w:sz w:val="14"/>
              </w:rPr>
              <w:t>Work with positive and negative numbers and calculations up to a million; calculate money including budgeting and percentage change; convert metric/imperial units; use median, mode and estimated mean; work with percentages.</w:t>
            </w:r>
          </w:p>
        </w:tc>
      </w:tr>
      <w:tr w:rsidR="0037139C" w14:paraId="14A8C89D" w14:textId="77777777" w:rsidTr="00352A2C">
        <w:trPr>
          <w:jc w:val="center"/>
        </w:trPr>
        <w:tc>
          <w:tcPr>
            <w:tcW w:w="2604" w:type="dxa"/>
            <w:shd w:val="clear" w:color="auto" w:fill="0F4761" w:themeFill="accent1" w:themeFillShade="BF"/>
            <w:tcMar>
              <w:top w:w="80" w:type="dxa"/>
              <w:left w:w="70" w:type="dxa"/>
              <w:bottom w:w="80" w:type="dxa"/>
              <w:right w:w="70" w:type="dxa"/>
            </w:tcMar>
            <w:vAlign w:val="center"/>
          </w:tcPr>
          <w:p w14:paraId="4156CBDD" w14:textId="77777777" w:rsidR="0037139C" w:rsidRDefault="0037139C" w:rsidP="0031106C">
            <w:pPr>
              <w:jc w:val="center"/>
            </w:pPr>
            <w:r>
              <w:rPr>
                <w:b/>
                <w:color w:val="FFFFFF"/>
                <w:sz w:val="16"/>
              </w:rPr>
              <w:t>Term Two (7 weeks)</w:t>
            </w:r>
          </w:p>
        </w:tc>
        <w:tc>
          <w:tcPr>
            <w:tcW w:w="2604" w:type="dxa"/>
            <w:shd w:val="clear" w:color="auto" w:fill="FFFFFF" w:themeFill="background1"/>
            <w:tcMar>
              <w:top w:w="70" w:type="dxa"/>
              <w:left w:w="80" w:type="dxa"/>
              <w:bottom w:w="70" w:type="dxa"/>
              <w:right w:w="80" w:type="dxa"/>
            </w:tcMar>
          </w:tcPr>
          <w:p w14:paraId="39D7C330" w14:textId="77777777" w:rsidR="0037139C" w:rsidRPr="00352A2C" w:rsidRDefault="0037139C" w:rsidP="0031106C">
            <w:pPr>
              <w:spacing w:after="40"/>
              <w:rPr>
                <w:b/>
              </w:rPr>
            </w:pPr>
            <w:r w:rsidRPr="00352A2C">
              <w:rPr>
                <w:b/>
                <w:sz w:val="16"/>
              </w:rPr>
              <w:t>Number and calculation</w:t>
            </w:r>
          </w:p>
          <w:p w14:paraId="2567E37A" w14:textId="77777777" w:rsidR="0037139C" w:rsidRPr="00352A2C" w:rsidRDefault="0037139C" w:rsidP="0031106C">
            <w:pPr>
              <w:spacing w:after="0"/>
              <w:rPr>
                <w:bCs/>
              </w:rPr>
            </w:pPr>
            <w:proofErr w:type="gramStart"/>
            <w:r w:rsidRPr="00352A2C">
              <w:rPr>
                <w:bCs/>
                <w:sz w:val="14"/>
              </w:rPr>
              <w:t>Count up</w:t>
            </w:r>
            <w:proofErr w:type="gramEnd"/>
            <w:r w:rsidRPr="00352A2C">
              <w:rPr>
                <w:bCs/>
                <w:sz w:val="14"/>
              </w:rPr>
              <w:t xml:space="preserve"> to 20; read time in hours and know days/months; read and draw simple charts; subtract numbers within the taught range.</w:t>
            </w:r>
          </w:p>
        </w:tc>
        <w:tc>
          <w:tcPr>
            <w:tcW w:w="2604" w:type="dxa"/>
            <w:shd w:val="clear" w:color="auto" w:fill="FFFFFF" w:themeFill="background1"/>
            <w:tcMar>
              <w:top w:w="70" w:type="dxa"/>
              <w:left w:w="80" w:type="dxa"/>
              <w:bottom w:w="70" w:type="dxa"/>
              <w:right w:w="80" w:type="dxa"/>
            </w:tcMar>
          </w:tcPr>
          <w:p w14:paraId="1D8E8D66" w14:textId="77777777" w:rsidR="0037139C" w:rsidRPr="00352A2C" w:rsidRDefault="0037139C" w:rsidP="0031106C">
            <w:pPr>
              <w:spacing w:after="40"/>
              <w:rPr>
                <w:b/>
              </w:rPr>
            </w:pPr>
            <w:r w:rsidRPr="00352A2C">
              <w:rPr>
                <w:b/>
                <w:sz w:val="16"/>
              </w:rPr>
              <w:t>Time, shape and measures</w:t>
            </w:r>
          </w:p>
          <w:p w14:paraId="00D33FE0" w14:textId="77777777" w:rsidR="0037139C" w:rsidRPr="00352A2C" w:rsidRDefault="0037139C" w:rsidP="0031106C">
            <w:pPr>
              <w:spacing w:after="0"/>
              <w:rPr>
                <w:bCs/>
              </w:rPr>
            </w:pPr>
            <w:r w:rsidRPr="00352A2C">
              <w:rPr>
                <w:bCs/>
                <w:sz w:val="14"/>
              </w:rPr>
              <w:t>Add/subtract two-digit numbers; use multiplication facts; read common times and dates; recognise 2D/3D shapes; compare bar-chart information.</w:t>
            </w:r>
          </w:p>
        </w:tc>
        <w:tc>
          <w:tcPr>
            <w:tcW w:w="2604" w:type="dxa"/>
            <w:shd w:val="clear" w:color="auto" w:fill="FFFFFF" w:themeFill="background1"/>
            <w:tcMar>
              <w:top w:w="70" w:type="dxa"/>
              <w:left w:w="80" w:type="dxa"/>
              <w:bottom w:w="70" w:type="dxa"/>
              <w:right w:w="80" w:type="dxa"/>
            </w:tcMar>
          </w:tcPr>
          <w:p w14:paraId="4346223B" w14:textId="77777777" w:rsidR="0037139C" w:rsidRPr="00352A2C" w:rsidRDefault="0037139C" w:rsidP="0031106C">
            <w:pPr>
              <w:spacing w:after="40"/>
              <w:rPr>
                <w:b/>
              </w:rPr>
            </w:pPr>
            <w:r w:rsidRPr="00352A2C">
              <w:rPr>
                <w:b/>
                <w:sz w:val="16"/>
              </w:rPr>
              <w:t>Data and probability</w:t>
            </w:r>
          </w:p>
          <w:p w14:paraId="749C1191" w14:textId="77777777" w:rsidR="0037139C" w:rsidRPr="00352A2C" w:rsidRDefault="0037139C" w:rsidP="0031106C">
            <w:pPr>
              <w:spacing w:after="0"/>
              <w:rPr>
                <w:bCs/>
              </w:rPr>
            </w:pPr>
            <w:r w:rsidRPr="00352A2C">
              <w:rPr>
                <w:bCs/>
                <w:sz w:val="14"/>
              </w:rPr>
              <w:t>Divide and multiply whole numbers; read and record time; calculate area and perimeter of simple shapes; interpret line graphs; find mean and range.</w:t>
            </w:r>
          </w:p>
        </w:tc>
        <w:tc>
          <w:tcPr>
            <w:tcW w:w="2604" w:type="dxa"/>
            <w:shd w:val="clear" w:color="auto" w:fill="FFFFFF" w:themeFill="background1"/>
            <w:tcMar>
              <w:top w:w="70" w:type="dxa"/>
              <w:left w:w="80" w:type="dxa"/>
              <w:bottom w:w="70" w:type="dxa"/>
              <w:right w:w="80" w:type="dxa"/>
            </w:tcMar>
          </w:tcPr>
          <w:p w14:paraId="225ACEB4" w14:textId="77777777" w:rsidR="0037139C" w:rsidRPr="00352A2C" w:rsidRDefault="0037139C" w:rsidP="0031106C">
            <w:pPr>
              <w:spacing w:after="40"/>
              <w:rPr>
                <w:b/>
              </w:rPr>
            </w:pPr>
            <w:r w:rsidRPr="00352A2C">
              <w:rPr>
                <w:b/>
                <w:sz w:val="16"/>
              </w:rPr>
              <w:t>Number and calculation</w:t>
            </w:r>
          </w:p>
          <w:p w14:paraId="10B89FF1" w14:textId="77777777" w:rsidR="0037139C" w:rsidRPr="00352A2C" w:rsidRDefault="0037139C" w:rsidP="0031106C">
            <w:pPr>
              <w:spacing w:after="0"/>
              <w:rPr>
                <w:bCs/>
              </w:rPr>
            </w:pPr>
            <w:r w:rsidRPr="00352A2C">
              <w:rPr>
                <w:bCs/>
                <w:sz w:val="14"/>
              </w:rPr>
              <w:t>Multiply/divide whole numbers and decimals by 10, 100 and 1000; use formulae; use scales; calculate area/perimeter; interpret data; find mean/range and compare sets.</w:t>
            </w:r>
          </w:p>
        </w:tc>
        <w:tc>
          <w:tcPr>
            <w:tcW w:w="2604" w:type="dxa"/>
            <w:shd w:val="clear" w:color="auto" w:fill="FFFFFF" w:themeFill="background1"/>
            <w:tcMar>
              <w:top w:w="70" w:type="dxa"/>
              <w:left w:w="80" w:type="dxa"/>
              <w:bottom w:w="70" w:type="dxa"/>
              <w:right w:w="80" w:type="dxa"/>
            </w:tcMar>
          </w:tcPr>
          <w:p w14:paraId="15DC9E25" w14:textId="77777777" w:rsidR="0037139C" w:rsidRPr="00352A2C" w:rsidRDefault="0037139C" w:rsidP="0031106C">
            <w:pPr>
              <w:spacing w:after="40"/>
              <w:rPr>
                <w:b/>
              </w:rPr>
            </w:pPr>
            <w:r w:rsidRPr="00352A2C">
              <w:rPr>
                <w:b/>
                <w:sz w:val="16"/>
              </w:rPr>
              <w:t>Time, shape and measures</w:t>
            </w:r>
          </w:p>
          <w:p w14:paraId="4BABB0C1" w14:textId="77777777" w:rsidR="0037139C" w:rsidRPr="00352A2C" w:rsidRDefault="0037139C" w:rsidP="0031106C">
            <w:pPr>
              <w:spacing w:after="0"/>
              <w:rPr>
                <w:bCs/>
              </w:rPr>
            </w:pPr>
            <w:r w:rsidRPr="00352A2C">
              <w:rPr>
                <w:bCs/>
                <w:sz w:val="14"/>
              </w:rPr>
              <w:t>Calculate percentage change; work with proper/improper fractions and mixed numbers; use compound measures; calculate areas/perimeters of complex shapes; compare data and combined probabilities.</w:t>
            </w:r>
          </w:p>
        </w:tc>
      </w:tr>
      <w:tr w:rsidR="0074027A" w14:paraId="530C029B" w14:textId="77777777" w:rsidTr="00352A2C">
        <w:trPr>
          <w:jc w:val="center"/>
        </w:trPr>
        <w:tc>
          <w:tcPr>
            <w:tcW w:w="2604" w:type="dxa"/>
            <w:shd w:val="clear" w:color="auto" w:fill="0F4761" w:themeFill="accent1" w:themeFillShade="BF"/>
            <w:tcMar>
              <w:top w:w="80" w:type="dxa"/>
              <w:left w:w="70" w:type="dxa"/>
              <w:bottom w:w="80" w:type="dxa"/>
              <w:right w:w="70" w:type="dxa"/>
            </w:tcMar>
            <w:vAlign w:val="center"/>
          </w:tcPr>
          <w:p w14:paraId="5009FD19" w14:textId="77777777" w:rsidR="0074027A" w:rsidRPr="0074027A" w:rsidRDefault="0074027A" w:rsidP="0031106C">
            <w:pPr>
              <w:jc w:val="center"/>
              <w:rPr>
                <w:b/>
                <w:color w:val="FFFFFF"/>
                <w:sz w:val="16"/>
              </w:rPr>
            </w:pPr>
            <w:r>
              <w:rPr>
                <w:b/>
                <w:color w:val="FFFFFF"/>
                <w:sz w:val="16"/>
              </w:rPr>
              <w:t>Term Three (6 weeks)</w:t>
            </w:r>
          </w:p>
        </w:tc>
        <w:tc>
          <w:tcPr>
            <w:tcW w:w="2604" w:type="dxa"/>
            <w:shd w:val="clear" w:color="auto" w:fill="FFFFFF" w:themeFill="background1"/>
            <w:tcMar>
              <w:top w:w="70" w:type="dxa"/>
              <w:left w:w="80" w:type="dxa"/>
              <w:bottom w:w="70" w:type="dxa"/>
              <w:right w:w="80" w:type="dxa"/>
            </w:tcMar>
          </w:tcPr>
          <w:p w14:paraId="2A3F7689" w14:textId="77777777" w:rsidR="0074027A" w:rsidRPr="00352A2C" w:rsidRDefault="0074027A" w:rsidP="0031106C">
            <w:pPr>
              <w:spacing w:after="40"/>
              <w:rPr>
                <w:b/>
                <w:sz w:val="16"/>
              </w:rPr>
            </w:pPr>
            <w:r w:rsidRPr="00352A2C">
              <w:rPr>
                <w:b/>
                <w:sz w:val="16"/>
              </w:rPr>
              <w:t>Number and fractions</w:t>
            </w:r>
          </w:p>
          <w:p w14:paraId="5FB32010" w14:textId="77777777" w:rsidR="0074027A" w:rsidRPr="00352A2C" w:rsidRDefault="0074027A" w:rsidP="0074027A">
            <w:pPr>
              <w:spacing w:after="40"/>
              <w:rPr>
                <w:bCs/>
                <w:sz w:val="16"/>
              </w:rPr>
            </w:pPr>
            <w:r w:rsidRPr="00352A2C">
              <w:rPr>
                <w:bCs/>
                <w:sz w:val="16"/>
              </w:rPr>
              <w:t>Add totals up to 20; compare measures and identify common 2D/3D shapes; recognise simple data presentations.</w:t>
            </w:r>
          </w:p>
        </w:tc>
        <w:tc>
          <w:tcPr>
            <w:tcW w:w="2604" w:type="dxa"/>
            <w:shd w:val="clear" w:color="auto" w:fill="FFFFFF" w:themeFill="background1"/>
            <w:tcMar>
              <w:top w:w="70" w:type="dxa"/>
              <w:left w:w="80" w:type="dxa"/>
              <w:bottom w:w="70" w:type="dxa"/>
              <w:right w:w="80" w:type="dxa"/>
            </w:tcMar>
          </w:tcPr>
          <w:p w14:paraId="75E1EBC9" w14:textId="77777777" w:rsidR="0074027A" w:rsidRPr="00352A2C" w:rsidRDefault="0074027A" w:rsidP="0031106C">
            <w:pPr>
              <w:spacing w:after="40"/>
              <w:rPr>
                <w:b/>
                <w:sz w:val="16"/>
              </w:rPr>
            </w:pPr>
            <w:r w:rsidRPr="00352A2C">
              <w:rPr>
                <w:b/>
                <w:sz w:val="16"/>
              </w:rPr>
              <w:t>Measures and geometry</w:t>
            </w:r>
          </w:p>
          <w:p w14:paraId="771F8663" w14:textId="77777777" w:rsidR="0074027A" w:rsidRPr="00352A2C" w:rsidRDefault="0074027A" w:rsidP="0074027A">
            <w:pPr>
              <w:spacing w:after="40"/>
              <w:rPr>
                <w:bCs/>
                <w:sz w:val="16"/>
              </w:rPr>
            </w:pPr>
            <w:r w:rsidRPr="00352A2C">
              <w:rPr>
                <w:bCs/>
                <w:sz w:val="16"/>
              </w:rPr>
              <w:t>Divide two-digit numbers and record remainders; round to the nearest 10; use metric length, weight and capacity; use simple charts.</w:t>
            </w:r>
          </w:p>
        </w:tc>
        <w:tc>
          <w:tcPr>
            <w:tcW w:w="2604" w:type="dxa"/>
            <w:shd w:val="clear" w:color="auto" w:fill="FFFFFF" w:themeFill="background1"/>
            <w:tcMar>
              <w:top w:w="70" w:type="dxa"/>
              <w:left w:w="80" w:type="dxa"/>
              <w:bottom w:w="70" w:type="dxa"/>
              <w:right w:w="80" w:type="dxa"/>
            </w:tcMar>
          </w:tcPr>
          <w:p w14:paraId="0F737449" w14:textId="77777777" w:rsidR="0074027A" w:rsidRPr="00352A2C" w:rsidRDefault="0074027A" w:rsidP="0031106C">
            <w:pPr>
              <w:spacing w:after="40"/>
              <w:rPr>
                <w:b/>
                <w:sz w:val="16"/>
              </w:rPr>
            </w:pPr>
            <w:r w:rsidRPr="00352A2C">
              <w:rPr>
                <w:b/>
                <w:sz w:val="16"/>
              </w:rPr>
              <w:t>Data and probability</w:t>
            </w:r>
          </w:p>
          <w:p w14:paraId="5B40D2C9" w14:textId="77777777" w:rsidR="0074027A" w:rsidRPr="00352A2C" w:rsidRDefault="0074027A" w:rsidP="0074027A">
            <w:pPr>
              <w:spacing w:after="40"/>
              <w:rPr>
                <w:bCs/>
                <w:sz w:val="16"/>
              </w:rPr>
            </w:pPr>
            <w:r w:rsidRPr="00352A2C">
              <w:rPr>
                <w:bCs/>
                <w:sz w:val="16"/>
              </w:rPr>
              <w:t>Read/write common fractions; continue decimal sequences; compare measures; calculate volumes of cubes/cuboids; represent discrete data and probability.</w:t>
            </w:r>
          </w:p>
        </w:tc>
        <w:tc>
          <w:tcPr>
            <w:tcW w:w="2604" w:type="dxa"/>
            <w:shd w:val="clear" w:color="auto" w:fill="FFFFFF" w:themeFill="background1"/>
            <w:tcMar>
              <w:top w:w="70" w:type="dxa"/>
              <w:left w:w="80" w:type="dxa"/>
              <w:bottom w:w="70" w:type="dxa"/>
              <w:right w:w="80" w:type="dxa"/>
            </w:tcMar>
          </w:tcPr>
          <w:p w14:paraId="60E340AF" w14:textId="77777777" w:rsidR="0074027A" w:rsidRPr="00352A2C" w:rsidRDefault="0074027A" w:rsidP="0031106C">
            <w:pPr>
              <w:spacing w:after="40"/>
              <w:rPr>
                <w:b/>
                <w:sz w:val="16"/>
              </w:rPr>
            </w:pPr>
            <w:r w:rsidRPr="00352A2C">
              <w:rPr>
                <w:b/>
                <w:sz w:val="16"/>
              </w:rPr>
              <w:t>Number and fractions</w:t>
            </w:r>
          </w:p>
          <w:p w14:paraId="09356759" w14:textId="77777777" w:rsidR="0074027A" w:rsidRPr="00352A2C" w:rsidRDefault="0074027A" w:rsidP="0074027A">
            <w:pPr>
              <w:spacing w:after="40"/>
              <w:rPr>
                <w:bCs/>
                <w:sz w:val="16"/>
              </w:rPr>
            </w:pPr>
            <w:r w:rsidRPr="00352A2C">
              <w:rPr>
                <w:bCs/>
                <w:sz w:val="16"/>
              </w:rPr>
              <w:t>Calculate squares and use order of operations; express one number as a fraction of another; calculate percentage changes; find volume; use scale drawings; represent probability.</w:t>
            </w:r>
          </w:p>
        </w:tc>
        <w:tc>
          <w:tcPr>
            <w:tcW w:w="2604" w:type="dxa"/>
            <w:shd w:val="clear" w:color="auto" w:fill="FFFFFF" w:themeFill="background1"/>
            <w:tcMar>
              <w:top w:w="70" w:type="dxa"/>
              <w:left w:w="80" w:type="dxa"/>
              <w:bottom w:w="70" w:type="dxa"/>
              <w:right w:w="80" w:type="dxa"/>
            </w:tcMar>
          </w:tcPr>
          <w:p w14:paraId="60CA78C7" w14:textId="77777777" w:rsidR="0074027A" w:rsidRPr="00352A2C" w:rsidRDefault="0074027A" w:rsidP="0031106C">
            <w:pPr>
              <w:spacing w:after="40"/>
              <w:rPr>
                <w:b/>
                <w:sz w:val="16"/>
              </w:rPr>
            </w:pPr>
            <w:r w:rsidRPr="00352A2C">
              <w:rPr>
                <w:b/>
                <w:sz w:val="16"/>
              </w:rPr>
              <w:t>Measures and geometry</w:t>
            </w:r>
          </w:p>
          <w:p w14:paraId="52885404" w14:textId="77777777" w:rsidR="0074027A" w:rsidRPr="00352A2C" w:rsidRDefault="0074027A" w:rsidP="0074027A">
            <w:pPr>
              <w:spacing w:after="40"/>
              <w:rPr>
                <w:bCs/>
                <w:sz w:val="16"/>
              </w:rPr>
            </w:pPr>
            <w:r w:rsidRPr="00352A2C">
              <w:rPr>
                <w:bCs/>
                <w:sz w:val="16"/>
              </w:rPr>
              <w:t>Work with fractions and decimals; calculate percentage changes; find volumes and surface areas; use scale drawings; express probabilities as fractions, decimals and percentages.</w:t>
            </w:r>
          </w:p>
        </w:tc>
      </w:tr>
      <w:tr w:rsidR="0074027A" w14:paraId="6B1F81BD" w14:textId="77777777" w:rsidTr="00352A2C">
        <w:trPr>
          <w:jc w:val="center"/>
        </w:trPr>
        <w:tc>
          <w:tcPr>
            <w:tcW w:w="2604" w:type="dxa"/>
            <w:shd w:val="clear" w:color="auto" w:fill="0F4761" w:themeFill="accent1" w:themeFillShade="BF"/>
            <w:tcMar>
              <w:top w:w="80" w:type="dxa"/>
              <w:left w:w="70" w:type="dxa"/>
              <w:bottom w:w="80" w:type="dxa"/>
              <w:right w:w="70" w:type="dxa"/>
            </w:tcMar>
            <w:vAlign w:val="center"/>
          </w:tcPr>
          <w:p w14:paraId="0ECCD665" w14:textId="77777777" w:rsidR="0074027A" w:rsidRPr="0074027A" w:rsidRDefault="0074027A" w:rsidP="0031106C">
            <w:pPr>
              <w:jc w:val="center"/>
              <w:rPr>
                <w:b/>
                <w:color w:val="FFFFFF"/>
                <w:sz w:val="16"/>
              </w:rPr>
            </w:pPr>
            <w:r>
              <w:rPr>
                <w:b/>
                <w:color w:val="FFFFFF"/>
                <w:sz w:val="16"/>
              </w:rPr>
              <w:t>Term Four (6 weeks)</w:t>
            </w:r>
          </w:p>
        </w:tc>
        <w:tc>
          <w:tcPr>
            <w:tcW w:w="2604" w:type="dxa"/>
            <w:shd w:val="clear" w:color="auto" w:fill="FFFFFF" w:themeFill="background1"/>
            <w:tcMar>
              <w:top w:w="70" w:type="dxa"/>
              <w:left w:w="80" w:type="dxa"/>
              <w:bottom w:w="70" w:type="dxa"/>
              <w:right w:w="80" w:type="dxa"/>
            </w:tcMar>
          </w:tcPr>
          <w:p w14:paraId="63498B40" w14:textId="77777777" w:rsidR="0074027A" w:rsidRPr="00352A2C" w:rsidRDefault="0074027A" w:rsidP="0031106C">
            <w:pPr>
              <w:spacing w:after="40"/>
              <w:rPr>
                <w:b/>
                <w:sz w:val="16"/>
              </w:rPr>
            </w:pPr>
            <w:r w:rsidRPr="00352A2C">
              <w:rPr>
                <w:b/>
                <w:sz w:val="16"/>
              </w:rPr>
              <w:t>Decimals and calculations</w:t>
            </w:r>
          </w:p>
          <w:p w14:paraId="176FF6AF" w14:textId="77777777" w:rsidR="0074027A" w:rsidRPr="00352A2C" w:rsidRDefault="0074027A" w:rsidP="0074027A">
            <w:pPr>
              <w:spacing w:after="40"/>
              <w:rPr>
                <w:bCs/>
                <w:sz w:val="16"/>
              </w:rPr>
            </w:pPr>
            <w:r w:rsidRPr="00352A2C">
              <w:rPr>
                <w:bCs/>
                <w:sz w:val="16"/>
              </w:rPr>
              <w:t xml:space="preserve">Subtract within the taught number range; use </w:t>
            </w:r>
            <w:proofErr w:type="spellStart"/>
            <w:r w:rsidRPr="00352A2C">
              <w:rPr>
                <w:bCs/>
                <w:sz w:val="16"/>
              </w:rPr>
              <w:t>everyday</w:t>
            </w:r>
            <w:proofErr w:type="spellEnd"/>
            <w:r w:rsidRPr="00352A2C">
              <w:rPr>
                <w:bCs/>
                <w:sz w:val="16"/>
              </w:rPr>
              <w:t xml:space="preserve"> positional vocabulary; sort and classify objects using one criterion.</w:t>
            </w:r>
          </w:p>
        </w:tc>
        <w:tc>
          <w:tcPr>
            <w:tcW w:w="2604" w:type="dxa"/>
            <w:shd w:val="clear" w:color="auto" w:fill="FFFFFF" w:themeFill="background1"/>
            <w:tcMar>
              <w:top w:w="70" w:type="dxa"/>
              <w:left w:w="80" w:type="dxa"/>
              <w:bottom w:w="70" w:type="dxa"/>
              <w:right w:w="80" w:type="dxa"/>
            </w:tcMar>
          </w:tcPr>
          <w:p w14:paraId="3D5768A6" w14:textId="77777777" w:rsidR="0074027A" w:rsidRPr="00352A2C" w:rsidRDefault="0074027A" w:rsidP="0031106C">
            <w:pPr>
              <w:spacing w:after="40"/>
              <w:rPr>
                <w:b/>
                <w:sz w:val="16"/>
              </w:rPr>
            </w:pPr>
            <w:r w:rsidRPr="00352A2C">
              <w:rPr>
                <w:b/>
                <w:sz w:val="16"/>
              </w:rPr>
              <w:t>Position, shape and angles</w:t>
            </w:r>
          </w:p>
          <w:p w14:paraId="5D56704F" w14:textId="77777777" w:rsidR="0074027A" w:rsidRPr="00352A2C" w:rsidRDefault="0074027A" w:rsidP="0074027A">
            <w:pPr>
              <w:spacing w:after="40"/>
              <w:rPr>
                <w:bCs/>
                <w:sz w:val="16"/>
              </w:rPr>
            </w:pPr>
            <w:r w:rsidRPr="00352A2C">
              <w:rPr>
                <w:bCs/>
                <w:sz w:val="16"/>
              </w:rPr>
              <w:t>Recognise simple fractions and decimals; describe shape properties; sort shapes using two criteria; represent information using charts.</w:t>
            </w:r>
          </w:p>
        </w:tc>
        <w:tc>
          <w:tcPr>
            <w:tcW w:w="2604" w:type="dxa"/>
            <w:shd w:val="clear" w:color="auto" w:fill="FFFFFF" w:themeFill="background1"/>
            <w:tcMar>
              <w:top w:w="70" w:type="dxa"/>
              <w:left w:w="80" w:type="dxa"/>
              <w:bottom w:w="70" w:type="dxa"/>
              <w:right w:w="80" w:type="dxa"/>
            </w:tcMar>
          </w:tcPr>
          <w:p w14:paraId="581F75E4" w14:textId="77777777" w:rsidR="0074027A" w:rsidRPr="00352A2C" w:rsidRDefault="0074027A" w:rsidP="0031106C">
            <w:pPr>
              <w:spacing w:after="40"/>
              <w:rPr>
                <w:b/>
                <w:sz w:val="16"/>
              </w:rPr>
            </w:pPr>
            <w:r w:rsidRPr="00352A2C">
              <w:rPr>
                <w:b/>
                <w:sz w:val="16"/>
              </w:rPr>
              <w:t>Data and probability</w:t>
            </w:r>
          </w:p>
          <w:p w14:paraId="49FA9AF2" w14:textId="77777777" w:rsidR="0074027A" w:rsidRPr="00352A2C" w:rsidRDefault="0074027A" w:rsidP="0074027A">
            <w:pPr>
              <w:spacing w:after="40"/>
              <w:rPr>
                <w:bCs/>
                <w:sz w:val="16"/>
              </w:rPr>
            </w:pPr>
            <w:r w:rsidRPr="00352A2C">
              <w:rPr>
                <w:bCs/>
                <w:sz w:val="16"/>
              </w:rPr>
              <w:t>Use decimals to two decimal places; continue linear sequences; sort 2D/3D shapes using properties; use positional vocabulary; organise and represent information.</w:t>
            </w:r>
          </w:p>
        </w:tc>
        <w:tc>
          <w:tcPr>
            <w:tcW w:w="2604" w:type="dxa"/>
            <w:shd w:val="clear" w:color="auto" w:fill="FFFFFF" w:themeFill="background1"/>
            <w:tcMar>
              <w:top w:w="70" w:type="dxa"/>
              <w:left w:w="80" w:type="dxa"/>
              <w:bottom w:w="70" w:type="dxa"/>
              <w:right w:w="80" w:type="dxa"/>
            </w:tcMar>
          </w:tcPr>
          <w:p w14:paraId="2E171E11" w14:textId="77777777" w:rsidR="0074027A" w:rsidRPr="00352A2C" w:rsidRDefault="0074027A" w:rsidP="0031106C">
            <w:pPr>
              <w:spacing w:after="40"/>
              <w:rPr>
                <w:b/>
                <w:sz w:val="16"/>
              </w:rPr>
            </w:pPr>
            <w:r w:rsidRPr="00352A2C">
              <w:rPr>
                <w:b/>
                <w:sz w:val="16"/>
              </w:rPr>
              <w:t>Decimals and calculations</w:t>
            </w:r>
          </w:p>
          <w:p w14:paraId="47E93815" w14:textId="77777777" w:rsidR="0074027A" w:rsidRPr="00352A2C" w:rsidRDefault="0074027A" w:rsidP="0074027A">
            <w:pPr>
              <w:spacing w:after="40"/>
              <w:rPr>
                <w:bCs/>
                <w:sz w:val="16"/>
              </w:rPr>
            </w:pPr>
            <w:r w:rsidRPr="00352A2C">
              <w:rPr>
                <w:bCs/>
                <w:sz w:val="16"/>
              </w:rPr>
              <w:t>Add/subtract/multiply/divide decimals; calculate with percentages; use ratios/proportion; measure angles; use coordinates; interpret plans/elevations/nets; use probability.</w:t>
            </w:r>
          </w:p>
        </w:tc>
        <w:tc>
          <w:tcPr>
            <w:tcW w:w="2604" w:type="dxa"/>
            <w:shd w:val="clear" w:color="auto" w:fill="FFFFFF" w:themeFill="background1"/>
            <w:tcMar>
              <w:top w:w="70" w:type="dxa"/>
              <w:left w:w="80" w:type="dxa"/>
              <w:bottom w:w="70" w:type="dxa"/>
              <w:right w:w="80" w:type="dxa"/>
            </w:tcMar>
          </w:tcPr>
          <w:p w14:paraId="59196986" w14:textId="77777777" w:rsidR="0074027A" w:rsidRPr="00352A2C" w:rsidRDefault="0074027A" w:rsidP="0031106C">
            <w:pPr>
              <w:spacing w:after="40"/>
              <w:rPr>
                <w:b/>
                <w:sz w:val="16"/>
              </w:rPr>
            </w:pPr>
            <w:r w:rsidRPr="00352A2C">
              <w:rPr>
                <w:b/>
                <w:sz w:val="16"/>
              </w:rPr>
              <w:t>Position, shape and angles</w:t>
            </w:r>
          </w:p>
          <w:p w14:paraId="3EF22919" w14:textId="77777777" w:rsidR="0074027A" w:rsidRPr="00352A2C" w:rsidRDefault="0074027A" w:rsidP="0074027A">
            <w:pPr>
              <w:spacing w:after="40"/>
              <w:rPr>
                <w:bCs/>
                <w:sz w:val="16"/>
              </w:rPr>
            </w:pPr>
            <w:r w:rsidRPr="00352A2C">
              <w:rPr>
                <w:bCs/>
                <w:sz w:val="16"/>
              </w:rPr>
              <w:t>Calculate with decimals; use ratios, direct and inverse proportion and order of operations; use positive/negative coordinates; interpret 3D representations; use scatter diagrams and correlation.</w:t>
            </w:r>
          </w:p>
        </w:tc>
      </w:tr>
      <w:tr w:rsidR="00352A2C" w14:paraId="1832ED4F" w14:textId="77777777" w:rsidTr="00352A2C">
        <w:trPr>
          <w:jc w:val="center"/>
        </w:trPr>
        <w:tc>
          <w:tcPr>
            <w:tcW w:w="2604" w:type="dxa"/>
            <w:shd w:val="clear" w:color="auto" w:fill="0F4761" w:themeFill="accent1" w:themeFillShade="BF"/>
            <w:tcMar>
              <w:top w:w="80" w:type="dxa"/>
              <w:left w:w="70" w:type="dxa"/>
              <w:bottom w:w="80" w:type="dxa"/>
              <w:right w:w="70" w:type="dxa"/>
            </w:tcMar>
            <w:vAlign w:val="center"/>
          </w:tcPr>
          <w:p w14:paraId="4C96E877" w14:textId="77777777" w:rsidR="00352A2C" w:rsidRPr="00352A2C" w:rsidRDefault="00352A2C" w:rsidP="0031106C">
            <w:pPr>
              <w:jc w:val="center"/>
              <w:rPr>
                <w:b/>
                <w:color w:val="FFFFFF"/>
                <w:sz w:val="16"/>
              </w:rPr>
            </w:pPr>
            <w:r>
              <w:rPr>
                <w:b/>
                <w:color w:val="FFFFFF"/>
                <w:sz w:val="16"/>
              </w:rPr>
              <w:t>Term Five (5 weeks)</w:t>
            </w:r>
          </w:p>
        </w:tc>
        <w:tc>
          <w:tcPr>
            <w:tcW w:w="2604" w:type="dxa"/>
            <w:shd w:val="clear" w:color="auto" w:fill="FFFFFF" w:themeFill="background1"/>
            <w:tcMar>
              <w:top w:w="70" w:type="dxa"/>
              <w:left w:w="80" w:type="dxa"/>
              <w:bottom w:w="70" w:type="dxa"/>
              <w:right w:w="80" w:type="dxa"/>
            </w:tcMar>
          </w:tcPr>
          <w:p w14:paraId="5460FAD1" w14:textId="77777777" w:rsidR="00352A2C" w:rsidRPr="00352A2C" w:rsidRDefault="00352A2C" w:rsidP="0031106C">
            <w:pPr>
              <w:spacing w:after="40"/>
              <w:rPr>
                <w:b/>
                <w:sz w:val="16"/>
              </w:rPr>
            </w:pPr>
            <w:r w:rsidRPr="00352A2C">
              <w:rPr>
                <w:b/>
                <w:sz w:val="16"/>
              </w:rPr>
              <w:t>Measures in everyday life</w:t>
            </w:r>
          </w:p>
          <w:p w14:paraId="2782F8BF" w14:textId="77777777" w:rsidR="00352A2C" w:rsidRPr="00352A2C" w:rsidRDefault="00352A2C" w:rsidP="00352A2C">
            <w:pPr>
              <w:spacing w:after="40"/>
              <w:rPr>
                <w:bCs/>
                <w:sz w:val="16"/>
              </w:rPr>
            </w:pPr>
            <w:r w:rsidRPr="00352A2C">
              <w:rPr>
                <w:bCs/>
                <w:sz w:val="16"/>
              </w:rPr>
              <w:t>Compare size, length, width and height; read simple temperatures/scales; revisit key skills through revision.</w:t>
            </w:r>
          </w:p>
        </w:tc>
        <w:tc>
          <w:tcPr>
            <w:tcW w:w="2604" w:type="dxa"/>
            <w:shd w:val="clear" w:color="auto" w:fill="FFFFFF" w:themeFill="background1"/>
            <w:tcMar>
              <w:top w:w="70" w:type="dxa"/>
              <w:left w:w="80" w:type="dxa"/>
              <w:bottom w:w="70" w:type="dxa"/>
              <w:right w:w="80" w:type="dxa"/>
            </w:tcMar>
          </w:tcPr>
          <w:p w14:paraId="668D828A" w14:textId="77777777" w:rsidR="00352A2C" w:rsidRPr="00352A2C" w:rsidRDefault="00352A2C" w:rsidP="0031106C">
            <w:pPr>
              <w:spacing w:after="40"/>
              <w:rPr>
                <w:b/>
                <w:sz w:val="16"/>
              </w:rPr>
            </w:pPr>
            <w:r w:rsidRPr="00352A2C">
              <w:rPr>
                <w:b/>
                <w:sz w:val="16"/>
              </w:rPr>
              <w:t>Ratio, proportion and geometry</w:t>
            </w:r>
          </w:p>
          <w:p w14:paraId="5DD5C917" w14:textId="77777777" w:rsidR="00352A2C" w:rsidRPr="00352A2C" w:rsidRDefault="00352A2C" w:rsidP="00352A2C">
            <w:pPr>
              <w:spacing w:after="40"/>
              <w:rPr>
                <w:bCs/>
                <w:sz w:val="16"/>
              </w:rPr>
            </w:pPr>
            <w:r w:rsidRPr="00352A2C">
              <w:rPr>
                <w:bCs/>
                <w:sz w:val="16"/>
              </w:rPr>
              <w:t>Read positive temperatures and simple scales; compare weight and capacity; use practical measures; revisit key skills through revision.</w:t>
            </w:r>
          </w:p>
        </w:tc>
        <w:tc>
          <w:tcPr>
            <w:tcW w:w="2604" w:type="dxa"/>
            <w:shd w:val="clear" w:color="auto" w:fill="FFFFFF" w:themeFill="background1"/>
            <w:tcMar>
              <w:top w:w="70" w:type="dxa"/>
              <w:left w:w="80" w:type="dxa"/>
              <w:bottom w:w="70" w:type="dxa"/>
              <w:right w:w="80" w:type="dxa"/>
            </w:tcMar>
          </w:tcPr>
          <w:p w14:paraId="6D9052D7" w14:textId="77777777" w:rsidR="00352A2C" w:rsidRPr="00352A2C" w:rsidRDefault="00352A2C" w:rsidP="0031106C">
            <w:pPr>
              <w:spacing w:after="40"/>
              <w:rPr>
                <w:b/>
                <w:sz w:val="16"/>
              </w:rPr>
            </w:pPr>
            <w:r w:rsidRPr="00352A2C">
              <w:rPr>
                <w:b/>
                <w:sz w:val="16"/>
              </w:rPr>
              <w:t>Revision and reinforcement</w:t>
            </w:r>
          </w:p>
          <w:p w14:paraId="54C6F9FD" w14:textId="77777777" w:rsidR="00352A2C" w:rsidRPr="00352A2C" w:rsidRDefault="00352A2C" w:rsidP="00352A2C">
            <w:pPr>
              <w:spacing w:after="40"/>
              <w:rPr>
                <w:bCs/>
                <w:sz w:val="16"/>
              </w:rPr>
            </w:pPr>
            <w:r w:rsidRPr="00352A2C">
              <w:rPr>
                <w:bCs/>
                <w:sz w:val="16"/>
              </w:rPr>
              <w:t>Compare weight and capacity; estimate calculations using fractions and decimals; recognise equivalent forms; use simple ratio and direct proportion; revise.</w:t>
            </w:r>
          </w:p>
        </w:tc>
        <w:tc>
          <w:tcPr>
            <w:tcW w:w="2604" w:type="dxa"/>
            <w:shd w:val="clear" w:color="auto" w:fill="FFFFFF" w:themeFill="background1"/>
            <w:tcMar>
              <w:top w:w="70" w:type="dxa"/>
              <w:left w:w="80" w:type="dxa"/>
              <w:bottom w:w="70" w:type="dxa"/>
              <w:right w:w="80" w:type="dxa"/>
            </w:tcMar>
          </w:tcPr>
          <w:p w14:paraId="707150B9" w14:textId="77777777" w:rsidR="00352A2C" w:rsidRPr="00352A2C" w:rsidRDefault="00352A2C" w:rsidP="0031106C">
            <w:pPr>
              <w:spacing w:after="40"/>
              <w:rPr>
                <w:b/>
                <w:sz w:val="16"/>
              </w:rPr>
            </w:pPr>
            <w:r w:rsidRPr="00352A2C">
              <w:rPr>
                <w:b/>
                <w:sz w:val="16"/>
              </w:rPr>
              <w:t>Measures in everyday life</w:t>
            </w:r>
          </w:p>
          <w:p w14:paraId="4632C60A" w14:textId="77777777" w:rsidR="00352A2C" w:rsidRPr="00352A2C" w:rsidRDefault="00352A2C" w:rsidP="00352A2C">
            <w:pPr>
              <w:spacing w:after="40"/>
              <w:rPr>
                <w:bCs/>
                <w:sz w:val="16"/>
              </w:rPr>
            </w:pPr>
            <w:r w:rsidRPr="00352A2C">
              <w:rPr>
                <w:bCs/>
                <w:sz w:val="16"/>
              </w:rPr>
              <w:t>Estimation and equivalence with fractions, decimals and percentages; draw 3D shapes with plans/elevations; calculate angles and coordinates; work with proportion and revise.</w:t>
            </w:r>
          </w:p>
        </w:tc>
        <w:tc>
          <w:tcPr>
            <w:tcW w:w="2604" w:type="dxa"/>
            <w:shd w:val="clear" w:color="auto" w:fill="FFFFFF" w:themeFill="background1"/>
            <w:tcMar>
              <w:top w:w="70" w:type="dxa"/>
              <w:left w:w="80" w:type="dxa"/>
              <w:bottom w:w="70" w:type="dxa"/>
              <w:right w:w="80" w:type="dxa"/>
            </w:tcMar>
          </w:tcPr>
          <w:p w14:paraId="24E438CA" w14:textId="77777777" w:rsidR="00352A2C" w:rsidRPr="00352A2C" w:rsidRDefault="00352A2C" w:rsidP="0031106C">
            <w:pPr>
              <w:spacing w:after="40"/>
              <w:rPr>
                <w:b/>
                <w:sz w:val="16"/>
              </w:rPr>
            </w:pPr>
            <w:r w:rsidRPr="00352A2C">
              <w:rPr>
                <w:b/>
                <w:sz w:val="16"/>
              </w:rPr>
              <w:t>Ratio, proportion and geometry</w:t>
            </w:r>
          </w:p>
          <w:p w14:paraId="626357FA" w14:textId="77777777" w:rsidR="00352A2C" w:rsidRPr="00352A2C" w:rsidRDefault="00352A2C" w:rsidP="00352A2C">
            <w:pPr>
              <w:spacing w:after="40"/>
              <w:rPr>
                <w:bCs/>
                <w:sz w:val="16"/>
              </w:rPr>
            </w:pPr>
            <w:r w:rsidRPr="00352A2C">
              <w:rPr>
                <w:bCs/>
                <w:sz w:val="16"/>
              </w:rPr>
              <w:t>Draw plans/elevations of 3D shapes; calculate angles and coordinates; work with ratio/proportion; revise key qualification skills.</w:t>
            </w:r>
          </w:p>
        </w:tc>
      </w:tr>
      <w:tr w:rsidR="00352A2C" w14:paraId="38E8FCF6" w14:textId="77777777" w:rsidTr="00352A2C">
        <w:trPr>
          <w:jc w:val="center"/>
        </w:trPr>
        <w:tc>
          <w:tcPr>
            <w:tcW w:w="2604" w:type="dxa"/>
            <w:shd w:val="clear" w:color="auto" w:fill="0F4761" w:themeFill="accent1" w:themeFillShade="BF"/>
            <w:tcMar>
              <w:top w:w="80" w:type="dxa"/>
              <w:left w:w="70" w:type="dxa"/>
              <w:bottom w:w="80" w:type="dxa"/>
              <w:right w:w="70" w:type="dxa"/>
            </w:tcMar>
            <w:vAlign w:val="center"/>
          </w:tcPr>
          <w:p w14:paraId="74C6C138" w14:textId="77777777" w:rsidR="00352A2C" w:rsidRPr="00352A2C" w:rsidRDefault="00352A2C" w:rsidP="0031106C">
            <w:pPr>
              <w:jc w:val="center"/>
              <w:rPr>
                <w:b/>
                <w:color w:val="FFFFFF"/>
                <w:sz w:val="16"/>
              </w:rPr>
            </w:pPr>
            <w:r>
              <w:rPr>
                <w:b/>
                <w:color w:val="FFFFFF"/>
                <w:sz w:val="16"/>
              </w:rPr>
              <w:t>Term Six (7 weeks)</w:t>
            </w:r>
          </w:p>
        </w:tc>
        <w:tc>
          <w:tcPr>
            <w:tcW w:w="2604" w:type="dxa"/>
            <w:shd w:val="clear" w:color="auto" w:fill="FFFFFF" w:themeFill="background1"/>
            <w:tcMar>
              <w:top w:w="70" w:type="dxa"/>
              <w:left w:w="80" w:type="dxa"/>
              <w:bottom w:w="70" w:type="dxa"/>
              <w:right w:w="80" w:type="dxa"/>
            </w:tcMar>
          </w:tcPr>
          <w:p w14:paraId="07EF732A" w14:textId="77777777" w:rsidR="00352A2C" w:rsidRPr="00352A2C" w:rsidRDefault="00352A2C" w:rsidP="0031106C">
            <w:pPr>
              <w:spacing w:after="40"/>
              <w:rPr>
                <w:b/>
                <w:sz w:val="16"/>
              </w:rPr>
            </w:pPr>
            <w:r w:rsidRPr="00352A2C">
              <w:rPr>
                <w:b/>
                <w:sz w:val="16"/>
              </w:rPr>
              <w:t>Money and number</w:t>
            </w:r>
          </w:p>
          <w:p w14:paraId="0821C271" w14:textId="77777777" w:rsidR="00352A2C" w:rsidRPr="00352A2C" w:rsidRDefault="00352A2C" w:rsidP="00352A2C">
            <w:pPr>
              <w:spacing w:after="40"/>
              <w:rPr>
                <w:bCs/>
                <w:sz w:val="16"/>
              </w:rPr>
            </w:pPr>
            <w:r w:rsidRPr="00352A2C">
              <w:rPr>
                <w:bCs/>
                <w:sz w:val="16"/>
              </w:rPr>
              <w:t>Recognise and record money; count whole numbers to 20; read analogue and digital clocks; sort data; revisit measures and subtraction.</w:t>
            </w:r>
          </w:p>
        </w:tc>
        <w:tc>
          <w:tcPr>
            <w:tcW w:w="2604" w:type="dxa"/>
            <w:shd w:val="clear" w:color="auto" w:fill="FFFFFF" w:themeFill="background1"/>
            <w:tcMar>
              <w:top w:w="70" w:type="dxa"/>
              <w:left w:w="80" w:type="dxa"/>
              <w:bottom w:w="70" w:type="dxa"/>
              <w:right w:w="80" w:type="dxa"/>
            </w:tcMar>
          </w:tcPr>
          <w:p w14:paraId="122D14AA" w14:textId="77777777" w:rsidR="00352A2C" w:rsidRPr="00352A2C" w:rsidRDefault="00352A2C" w:rsidP="0031106C">
            <w:pPr>
              <w:spacing w:after="40"/>
              <w:rPr>
                <w:b/>
                <w:sz w:val="16"/>
              </w:rPr>
            </w:pPr>
            <w:r w:rsidRPr="00352A2C">
              <w:rPr>
                <w:b/>
                <w:sz w:val="16"/>
              </w:rPr>
              <w:t>Time, measures and geometry</w:t>
            </w:r>
          </w:p>
          <w:p w14:paraId="667E664B" w14:textId="77777777" w:rsidR="00352A2C" w:rsidRPr="00352A2C" w:rsidRDefault="00352A2C" w:rsidP="00352A2C">
            <w:pPr>
              <w:spacing w:after="40"/>
              <w:rPr>
                <w:bCs/>
                <w:sz w:val="16"/>
              </w:rPr>
            </w:pPr>
            <w:r w:rsidRPr="00352A2C">
              <w:rPr>
                <w:bCs/>
                <w:sz w:val="16"/>
              </w:rPr>
              <w:t>Calculate amounts of money; add/subtract two-digit numbers; read, record and compare time; represent information using charts; recognise fractions and decimals.</w:t>
            </w:r>
          </w:p>
        </w:tc>
        <w:tc>
          <w:tcPr>
            <w:tcW w:w="2604" w:type="dxa"/>
            <w:shd w:val="clear" w:color="auto" w:fill="FFFFFF" w:themeFill="background1"/>
            <w:tcMar>
              <w:top w:w="70" w:type="dxa"/>
              <w:left w:w="80" w:type="dxa"/>
              <w:bottom w:w="70" w:type="dxa"/>
              <w:right w:w="80" w:type="dxa"/>
            </w:tcMar>
          </w:tcPr>
          <w:p w14:paraId="1A272F5A" w14:textId="77777777" w:rsidR="00352A2C" w:rsidRPr="00352A2C" w:rsidRDefault="00352A2C" w:rsidP="0031106C">
            <w:pPr>
              <w:spacing w:after="40"/>
              <w:rPr>
                <w:b/>
                <w:sz w:val="16"/>
              </w:rPr>
            </w:pPr>
            <w:r w:rsidRPr="00352A2C">
              <w:rPr>
                <w:b/>
                <w:sz w:val="16"/>
              </w:rPr>
              <w:t>Data, transition and examinations</w:t>
            </w:r>
          </w:p>
          <w:p w14:paraId="6C505CF2" w14:textId="77777777" w:rsidR="00352A2C" w:rsidRPr="00352A2C" w:rsidRDefault="00352A2C" w:rsidP="00352A2C">
            <w:pPr>
              <w:spacing w:after="40"/>
              <w:rPr>
                <w:bCs/>
                <w:sz w:val="16"/>
              </w:rPr>
            </w:pPr>
            <w:r w:rsidRPr="00352A2C">
              <w:rPr>
                <w:bCs/>
                <w:sz w:val="16"/>
              </w:rPr>
              <w:t>Calculate interest and discounts; multiply/divide two-digit numbers; measure and calculate time; organise/present data; use decimals and number patterns; compare measures.</w:t>
            </w:r>
          </w:p>
        </w:tc>
        <w:tc>
          <w:tcPr>
            <w:tcW w:w="2604" w:type="dxa"/>
            <w:shd w:val="clear" w:color="auto" w:fill="FFFFFF" w:themeFill="background1"/>
            <w:tcMar>
              <w:top w:w="70" w:type="dxa"/>
              <w:left w:w="80" w:type="dxa"/>
              <w:bottom w:w="70" w:type="dxa"/>
              <w:right w:w="80" w:type="dxa"/>
            </w:tcMar>
          </w:tcPr>
          <w:p w14:paraId="620A942B" w14:textId="77777777" w:rsidR="00352A2C" w:rsidRPr="00352A2C" w:rsidRDefault="00352A2C" w:rsidP="0031106C">
            <w:pPr>
              <w:spacing w:after="40"/>
              <w:rPr>
                <w:b/>
                <w:sz w:val="16"/>
              </w:rPr>
            </w:pPr>
            <w:r w:rsidRPr="00352A2C">
              <w:rPr>
                <w:b/>
                <w:sz w:val="16"/>
              </w:rPr>
              <w:t>Money and number</w:t>
            </w:r>
          </w:p>
          <w:p w14:paraId="4AE310F5" w14:textId="77777777" w:rsidR="00352A2C" w:rsidRPr="00352A2C" w:rsidRDefault="00352A2C" w:rsidP="00352A2C">
            <w:pPr>
              <w:spacing w:after="40"/>
              <w:rPr>
                <w:bCs/>
                <w:sz w:val="16"/>
              </w:rPr>
            </w:pPr>
            <w:r w:rsidRPr="00352A2C">
              <w:rPr>
                <w:bCs/>
                <w:sz w:val="16"/>
              </w:rPr>
              <w:t>Convert units; multiply/divide by decimals; use formulae; calculate area/perimeter; interpret probability and data; calculate with decimals, percentages and estimation.</w:t>
            </w:r>
          </w:p>
        </w:tc>
        <w:tc>
          <w:tcPr>
            <w:tcW w:w="2604" w:type="dxa"/>
            <w:shd w:val="clear" w:color="auto" w:fill="FFFFFF" w:themeFill="background1"/>
            <w:tcMar>
              <w:top w:w="70" w:type="dxa"/>
              <w:left w:w="80" w:type="dxa"/>
              <w:bottom w:w="70" w:type="dxa"/>
              <w:right w:w="80" w:type="dxa"/>
            </w:tcMar>
          </w:tcPr>
          <w:p w14:paraId="040E70F5" w14:textId="77777777" w:rsidR="00352A2C" w:rsidRPr="00352A2C" w:rsidRDefault="00352A2C" w:rsidP="0031106C">
            <w:pPr>
              <w:spacing w:after="40"/>
              <w:rPr>
                <w:b/>
                <w:sz w:val="16"/>
              </w:rPr>
            </w:pPr>
            <w:r w:rsidRPr="00352A2C">
              <w:rPr>
                <w:b/>
                <w:sz w:val="16"/>
              </w:rPr>
              <w:t>Time, measures and geometry</w:t>
            </w:r>
          </w:p>
          <w:p w14:paraId="39101456" w14:textId="77777777" w:rsidR="00352A2C" w:rsidRPr="00352A2C" w:rsidRDefault="00352A2C" w:rsidP="00352A2C">
            <w:pPr>
              <w:spacing w:after="40"/>
              <w:rPr>
                <w:bCs/>
                <w:sz w:val="16"/>
              </w:rPr>
            </w:pPr>
            <w:r w:rsidRPr="00352A2C">
              <w:rPr>
                <w:bCs/>
                <w:sz w:val="16"/>
              </w:rPr>
              <w:t>Convert metric/imperial units; calculate with fractions, decimals and percentages; use compound measures and complex area/perimeter; use ratios and algebraic rules; work with 3D geometry, angles and coordinates.</w:t>
            </w:r>
          </w:p>
        </w:tc>
      </w:tr>
    </w:tbl>
    <w:p w14:paraId="2657B864" w14:textId="77777777" w:rsidR="0037139C" w:rsidRDefault="0037139C"/>
    <w:p w14:paraId="26DD86BF" w14:textId="77777777" w:rsidR="007D1615" w:rsidRDefault="007D1615"/>
    <w:p w14:paraId="6178E987" w14:textId="77777777" w:rsidR="0006551D" w:rsidRDefault="004C401F">
      <w:pPr>
        <w:spacing w:after="0"/>
      </w:pPr>
      <w:r>
        <w:rPr>
          <w:b/>
        </w:rPr>
        <w:t>Other Information</w:t>
      </w:r>
    </w:p>
    <w:p w14:paraId="76A3C724" w14:textId="77777777" w:rsidR="0006551D" w:rsidRPr="000501C2" w:rsidRDefault="30F2E28D" w:rsidP="037F739D">
      <w:pPr>
        <w:spacing w:after="0"/>
        <w:rPr>
          <w:sz w:val="22"/>
          <w:szCs w:val="22"/>
        </w:rPr>
      </w:pPr>
      <w:r w:rsidRPr="037F739D">
        <w:rPr>
          <w:b/>
          <w:bCs/>
          <w:sz w:val="22"/>
          <w:szCs w:val="22"/>
        </w:rPr>
        <w:t>Family-friendly learning:</w:t>
      </w:r>
      <w:r w:rsidRPr="037F739D">
        <w:rPr>
          <w:sz w:val="22"/>
          <w:szCs w:val="22"/>
        </w:rPr>
        <w:t xml:space="preserve"> The curriculum is written to help families understand the key mathematical learning students will experience across the year. Topics and timings may be adapted to reflect individual student need, prior learning and school term dates.</w:t>
      </w:r>
    </w:p>
    <w:p w14:paraId="0A5FF20C" w14:textId="74AC4AC9" w:rsidR="037F739D" w:rsidRDefault="037F739D" w:rsidP="037F739D">
      <w:pPr>
        <w:spacing w:after="0"/>
        <w:rPr>
          <w:sz w:val="22"/>
          <w:szCs w:val="22"/>
        </w:rPr>
      </w:pPr>
    </w:p>
    <w:p w14:paraId="041BADE3" w14:textId="77777777" w:rsidR="00B40BC7" w:rsidRPr="000501C2" w:rsidRDefault="1160FCA9" w:rsidP="037F739D">
      <w:pPr>
        <w:spacing w:after="0"/>
        <w:rPr>
          <w:sz w:val="22"/>
          <w:szCs w:val="22"/>
        </w:rPr>
      </w:pPr>
      <w:r w:rsidRPr="037F739D">
        <w:rPr>
          <w:b/>
          <w:bCs/>
          <w:sz w:val="22"/>
          <w:szCs w:val="22"/>
        </w:rPr>
        <w:t>Mathematical fluency, reasoning and problem solving:</w:t>
      </w:r>
      <w:r w:rsidRPr="037F739D">
        <w:rPr>
          <w:sz w:val="22"/>
          <w:szCs w:val="22"/>
        </w:rPr>
        <w:t xml:space="preserve"> Across all year groups, students develop fluency with key facts and methods, explain their thinking, make connections and apply mathematics to practical, unfamiliar and real-life problems.</w:t>
      </w:r>
    </w:p>
    <w:p w14:paraId="395BEE87" w14:textId="40A8AEA0" w:rsidR="037F739D" w:rsidRDefault="037F739D" w:rsidP="037F739D">
      <w:pPr>
        <w:spacing w:after="0"/>
        <w:rPr>
          <w:b/>
          <w:bCs/>
          <w:sz w:val="22"/>
          <w:szCs w:val="22"/>
        </w:rPr>
      </w:pPr>
    </w:p>
    <w:p w14:paraId="34EA900B" w14:textId="77777777" w:rsidR="0006551D" w:rsidRPr="000501C2" w:rsidRDefault="30F2E28D" w:rsidP="037F739D">
      <w:pPr>
        <w:spacing w:after="0"/>
        <w:rPr>
          <w:sz w:val="22"/>
          <w:szCs w:val="22"/>
        </w:rPr>
      </w:pPr>
      <w:r w:rsidRPr="037F739D">
        <w:rPr>
          <w:b/>
          <w:bCs/>
          <w:sz w:val="22"/>
          <w:szCs w:val="22"/>
        </w:rPr>
        <w:lastRenderedPageBreak/>
        <w:t>Adaptation and accessibility:</w:t>
      </w:r>
      <w:r w:rsidRPr="037F739D">
        <w:rPr>
          <w:sz w:val="22"/>
          <w:szCs w:val="22"/>
        </w:rPr>
        <w:t xml:space="preserve"> At Abbot’s Lea School, the White Rose sequence can be adapted through concrete resources, visual representations, repeated practice, reduced cognitive load, communication supports and carefully selected small steps so that students can access meaningful mathematical learning.</w:t>
      </w:r>
    </w:p>
    <w:p w14:paraId="7464E832" w14:textId="19743280" w:rsidR="037F739D" w:rsidRDefault="037F739D" w:rsidP="037F739D">
      <w:pPr>
        <w:spacing w:after="0"/>
        <w:rPr>
          <w:b/>
          <w:bCs/>
          <w:sz w:val="22"/>
          <w:szCs w:val="22"/>
        </w:rPr>
      </w:pPr>
    </w:p>
    <w:p w14:paraId="25A4C0C7" w14:textId="77777777" w:rsidR="00B40BC7" w:rsidRDefault="1160FCA9" w:rsidP="037F739D">
      <w:pPr>
        <w:spacing w:after="0"/>
        <w:rPr>
          <w:sz w:val="22"/>
          <w:szCs w:val="22"/>
        </w:rPr>
      </w:pPr>
      <w:r w:rsidRPr="037F739D">
        <w:rPr>
          <w:b/>
          <w:bCs/>
          <w:sz w:val="22"/>
          <w:szCs w:val="22"/>
        </w:rPr>
        <w:t>Careers and future pathways:</w:t>
      </w:r>
      <w:r w:rsidRPr="037F739D">
        <w:rPr>
          <w:sz w:val="22"/>
          <w:szCs w:val="22"/>
        </w:rPr>
        <w:t xml:space="preserve"> Mathematics supports problem-solving, logical thinking, communication, independence and decision-making. These skills are useful across future study, college, apprenticeships, employment and everyday life.</w:t>
      </w:r>
    </w:p>
    <w:sectPr w:rsidR="00B40BC7" w:rsidSect="00936150">
      <w:headerReference w:type="default" r:id="rId10"/>
      <w:footerReference w:type="default" r:id="rId11"/>
      <w:pgSz w:w="16838" w:h="23811"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C1C25" w14:textId="77777777" w:rsidR="00F22494" w:rsidRPr="0014223C" w:rsidRDefault="00F22494" w:rsidP="00C03864">
      <w:pPr>
        <w:spacing w:after="0" w:line="240" w:lineRule="auto"/>
      </w:pPr>
      <w:r w:rsidRPr="0014223C">
        <w:separator/>
      </w:r>
    </w:p>
  </w:endnote>
  <w:endnote w:type="continuationSeparator" w:id="0">
    <w:p w14:paraId="72346A1A" w14:textId="77777777" w:rsidR="00F22494" w:rsidRPr="0014223C" w:rsidRDefault="00F22494" w:rsidP="00C03864">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957E706" w:rsidRPr="0014223C" w14:paraId="08A3A344" w14:textId="77777777" w:rsidTr="7957E706">
      <w:trPr>
        <w:trHeight w:val="300"/>
      </w:trPr>
      <w:tc>
        <w:tcPr>
          <w:tcW w:w="5130" w:type="dxa"/>
        </w:tcPr>
        <w:p w14:paraId="3337CEC3" w14:textId="77777777" w:rsidR="7957E706" w:rsidRPr="0014223C" w:rsidRDefault="7957E706" w:rsidP="7957E706">
          <w:pPr>
            <w:pStyle w:val="Header"/>
            <w:ind w:left="-115"/>
          </w:pPr>
        </w:p>
      </w:tc>
      <w:tc>
        <w:tcPr>
          <w:tcW w:w="5130" w:type="dxa"/>
        </w:tcPr>
        <w:p w14:paraId="7F03D5A5" w14:textId="77777777" w:rsidR="7957E706" w:rsidRPr="0014223C" w:rsidRDefault="7957E706" w:rsidP="7957E706">
          <w:pPr>
            <w:pStyle w:val="Header"/>
            <w:jc w:val="center"/>
          </w:pPr>
        </w:p>
      </w:tc>
      <w:tc>
        <w:tcPr>
          <w:tcW w:w="5130" w:type="dxa"/>
        </w:tcPr>
        <w:p w14:paraId="51280DBB" w14:textId="77777777" w:rsidR="7957E706" w:rsidRPr="0014223C" w:rsidRDefault="7957E706" w:rsidP="7957E706">
          <w:pPr>
            <w:pStyle w:val="Header"/>
            <w:ind w:right="-115"/>
            <w:jc w:val="right"/>
          </w:pPr>
        </w:p>
      </w:tc>
    </w:tr>
  </w:tbl>
  <w:p w14:paraId="08BB2380" w14:textId="77777777" w:rsidR="00FB499C" w:rsidRPr="0014223C" w:rsidRDefault="00FB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0593B" w14:textId="77777777" w:rsidR="00F22494" w:rsidRPr="0014223C" w:rsidRDefault="00F22494" w:rsidP="00C03864">
      <w:pPr>
        <w:spacing w:after="0" w:line="240" w:lineRule="auto"/>
      </w:pPr>
      <w:r w:rsidRPr="0014223C">
        <w:separator/>
      </w:r>
    </w:p>
  </w:footnote>
  <w:footnote w:type="continuationSeparator" w:id="0">
    <w:p w14:paraId="7D7502BC" w14:textId="77777777" w:rsidR="00F22494" w:rsidRPr="0014223C" w:rsidRDefault="00F22494" w:rsidP="00C03864">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D1EF5" w14:textId="77777777" w:rsidR="00DE547A" w:rsidRPr="0014223C" w:rsidRDefault="00E94EA6" w:rsidP="00E94EA6">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14:paraId="3E39A094" w14:textId="77777777" w:rsidR="7957E706" w:rsidRPr="0014223C" w:rsidRDefault="7957E706" w:rsidP="7957E706">
    <w:pPr>
      <w:pStyle w:val="Header"/>
      <w:jc w:val="center"/>
    </w:pPr>
  </w:p>
  <w:p w14:paraId="43D2261B" w14:textId="77777777" w:rsidR="00BD0D17" w:rsidRPr="0014223C" w:rsidRDefault="00E94EA6" w:rsidP="00DE547A">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624E934" w14:textId="77777777" w:rsidR="00E94EA6" w:rsidRPr="0014223C" w:rsidRDefault="000501C2" w:rsidP="00E94EA6">
                              <w:pPr>
                                <w:pStyle w:val="Header"/>
                                <w:rPr>
                                  <w:rFonts w:cs="Arial"/>
                                  <w:caps/>
                                  <w:color w:val="FFFFFF" w:themeColor="background1"/>
                                </w:rPr>
                              </w:pPr>
                              <w:r>
                                <w:rPr>
                                  <w:rFonts w:cs="Arial"/>
                                  <w:b/>
                                  <w:bCs/>
                                  <w:caps/>
                                  <w:color w:val="FFFFFF" w:themeColor="background1"/>
                                  <w:sz w:val="32"/>
                                  <w:szCs w:val="32"/>
                                </w:rPr>
                                <w:t>Subject: maths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a14="http://schemas.microsoft.com/office/drawing/2010/main" xmlns:pic="http://schemas.openxmlformats.org/drawingml/2006/picture" xmlns:a="http://schemas.openxmlformats.org/drawingml/2006/main">
          <w:pict>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v:textbox style="mso-fit-shape-to-text:t">
                <w:txbxContent>
                  <w:sdt>
                    <w:sdtPr>
                      <w:rPr>
                        <w:rFonts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4223C" w:rsidR="00E94EA6" w:rsidP="00E94EA6" w:rsidRDefault="000501C2" w14:paraId="6624E934" w14:textId="77777777">
                        <w:pPr>
                          <w:pStyle w:val="Header"/>
                          <w:rPr>
                            <w:rFonts w:cs="Arial"/>
                            <w:caps/>
                            <w:color w:val="FFFFFF" w:themeColor="background1"/>
                          </w:rPr>
                        </w:pPr>
                        <w:r>
                          <w:rPr>
                            <w:rFonts w:cs="Arial"/>
                            <w:b/>
                            <w:bCs/>
                            <w:caps/>
                            <w:color w:val="FFFFFF" w:themeColor="background1"/>
                            <w:sz w:val="32"/>
                            <w:szCs w:val="32"/>
                          </w:rPr>
                          <w:t>Subject: maths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5A8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5EC988">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1CA004">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EAC06C">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8693C6">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A28A94">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BEAE2E">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2048D2">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4161F"/>
    <w:rsid w:val="00043E4F"/>
    <w:rsid w:val="000443FE"/>
    <w:rsid w:val="000501C2"/>
    <w:rsid w:val="00055BD1"/>
    <w:rsid w:val="0006551D"/>
    <w:rsid w:val="00071231"/>
    <w:rsid w:val="00087BD0"/>
    <w:rsid w:val="000B1BDC"/>
    <w:rsid w:val="000B45AC"/>
    <w:rsid w:val="000C02A3"/>
    <w:rsid w:val="00115275"/>
    <w:rsid w:val="00130F26"/>
    <w:rsid w:val="0014223C"/>
    <w:rsid w:val="00164477"/>
    <w:rsid w:val="001724CD"/>
    <w:rsid w:val="00174899"/>
    <w:rsid w:val="001B3594"/>
    <w:rsid w:val="001B7052"/>
    <w:rsid w:val="001C19CF"/>
    <w:rsid w:val="001C7EB7"/>
    <w:rsid w:val="001E0DF2"/>
    <w:rsid w:val="001E2901"/>
    <w:rsid w:val="002055E2"/>
    <w:rsid w:val="00217FCD"/>
    <w:rsid w:val="00236BF7"/>
    <w:rsid w:val="002554BF"/>
    <w:rsid w:val="0027337A"/>
    <w:rsid w:val="00291D06"/>
    <w:rsid w:val="002B7CE4"/>
    <w:rsid w:val="002D5AE7"/>
    <w:rsid w:val="002F51A3"/>
    <w:rsid w:val="003050F8"/>
    <w:rsid w:val="00321789"/>
    <w:rsid w:val="00322550"/>
    <w:rsid w:val="00330E1E"/>
    <w:rsid w:val="0033791A"/>
    <w:rsid w:val="00352A2C"/>
    <w:rsid w:val="00356C33"/>
    <w:rsid w:val="00365C79"/>
    <w:rsid w:val="00366763"/>
    <w:rsid w:val="00366ED5"/>
    <w:rsid w:val="0037139C"/>
    <w:rsid w:val="003A52A9"/>
    <w:rsid w:val="003B2D80"/>
    <w:rsid w:val="003C48AE"/>
    <w:rsid w:val="00403258"/>
    <w:rsid w:val="00426661"/>
    <w:rsid w:val="004307B0"/>
    <w:rsid w:val="00442EDC"/>
    <w:rsid w:val="00451E6D"/>
    <w:rsid w:val="00455704"/>
    <w:rsid w:val="00471D3A"/>
    <w:rsid w:val="00477C96"/>
    <w:rsid w:val="00483CC4"/>
    <w:rsid w:val="004A5751"/>
    <w:rsid w:val="004C401F"/>
    <w:rsid w:val="004E17CD"/>
    <w:rsid w:val="004E3C3D"/>
    <w:rsid w:val="004E4210"/>
    <w:rsid w:val="004F5E2A"/>
    <w:rsid w:val="00500DA4"/>
    <w:rsid w:val="00525E1E"/>
    <w:rsid w:val="00537520"/>
    <w:rsid w:val="0054309C"/>
    <w:rsid w:val="00567FC6"/>
    <w:rsid w:val="005771D1"/>
    <w:rsid w:val="005948D5"/>
    <w:rsid w:val="005A4CE8"/>
    <w:rsid w:val="005C115A"/>
    <w:rsid w:val="005C5E16"/>
    <w:rsid w:val="005D1260"/>
    <w:rsid w:val="005E2AD9"/>
    <w:rsid w:val="005E3986"/>
    <w:rsid w:val="006126E8"/>
    <w:rsid w:val="0061473F"/>
    <w:rsid w:val="00630B47"/>
    <w:rsid w:val="006553B3"/>
    <w:rsid w:val="00662CB8"/>
    <w:rsid w:val="006656E4"/>
    <w:rsid w:val="006737DF"/>
    <w:rsid w:val="006801D2"/>
    <w:rsid w:val="006A13BC"/>
    <w:rsid w:val="006C3991"/>
    <w:rsid w:val="006E7955"/>
    <w:rsid w:val="006F4788"/>
    <w:rsid w:val="00700977"/>
    <w:rsid w:val="00735538"/>
    <w:rsid w:val="0074027A"/>
    <w:rsid w:val="0074101A"/>
    <w:rsid w:val="00792EF9"/>
    <w:rsid w:val="007B6850"/>
    <w:rsid w:val="007D1615"/>
    <w:rsid w:val="007D5109"/>
    <w:rsid w:val="00806786"/>
    <w:rsid w:val="008152BC"/>
    <w:rsid w:val="00821729"/>
    <w:rsid w:val="008328C4"/>
    <w:rsid w:val="008B096C"/>
    <w:rsid w:val="008B51C6"/>
    <w:rsid w:val="008C277A"/>
    <w:rsid w:val="008D022B"/>
    <w:rsid w:val="008D2461"/>
    <w:rsid w:val="00903390"/>
    <w:rsid w:val="0090697C"/>
    <w:rsid w:val="009222A4"/>
    <w:rsid w:val="0092281D"/>
    <w:rsid w:val="00936150"/>
    <w:rsid w:val="0094012A"/>
    <w:rsid w:val="009401B9"/>
    <w:rsid w:val="00942536"/>
    <w:rsid w:val="0094619A"/>
    <w:rsid w:val="00946357"/>
    <w:rsid w:val="009564D4"/>
    <w:rsid w:val="00957EA1"/>
    <w:rsid w:val="00960396"/>
    <w:rsid w:val="00961E88"/>
    <w:rsid w:val="00973DB3"/>
    <w:rsid w:val="00992D77"/>
    <w:rsid w:val="009B1531"/>
    <w:rsid w:val="009C26FD"/>
    <w:rsid w:val="009C3906"/>
    <w:rsid w:val="009F1952"/>
    <w:rsid w:val="00A161EB"/>
    <w:rsid w:val="00A20DE5"/>
    <w:rsid w:val="00A279B1"/>
    <w:rsid w:val="00A30842"/>
    <w:rsid w:val="00A365F3"/>
    <w:rsid w:val="00A401D1"/>
    <w:rsid w:val="00A45020"/>
    <w:rsid w:val="00A54A12"/>
    <w:rsid w:val="00AC7EB4"/>
    <w:rsid w:val="00AD0041"/>
    <w:rsid w:val="00AD774F"/>
    <w:rsid w:val="00AE3C98"/>
    <w:rsid w:val="00AF54AA"/>
    <w:rsid w:val="00AF683B"/>
    <w:rsid w:val="00B00AF1"/>
    <w:rsid w:val="00B05050"/>
    <w:rsid w:val="00B40BC7"/>
    <w:rsid w:val="00B6191B"/>
    <w:rsid w:val="00B712AD"/>
    <w:rsid w:val="00B90F2A"/>
    <w:rsid w:val="00B92A54"/>
    <w:rsid w:val="00B97206"/>
    <w:rsid w:val="00BB1C58"/>
    <w:rsid w:val="00BD0D17"/>
    <w:rsid w:val="00BE187E"/>
    <w:rsid w:val="00BE330A"/>
    <w:rsid w:val="00BF566C"/>
    <w:rsid w:val="00C03864"/>
    <w:rsid w:val="00C25FB1"/>
    <w:rsid w:val="00C31FC9"/>
    <w:rsid w:val="00C436E1"/>
    <w:rsid w:val="00C7163B"/>
    <w:rsid w:val="00CA4F16"/>
    <w:rsid w:val="00CA5BE3"/>
    <w:rsid w:val="00CD02DA"/>
    <w:rsid w:val="00CD3F93"/>
    <w:rsid w:val="00CE1A95"/>
    <w:rsid w:val="00CF09C4"/>
    <w:rsid w:val="00CF5F48"/>
    <w:rsid w:val="00D032CD"/>
    <w:rsid w:val="00D22866"/>
    <w:rsid w:val="00D31BF9"/>
    <w:rsid w:val="00D42FC3"/>
    <w:rsid w:val="00D50CE6"/>
    <w:rsid w:val="00D56FD5"/>
    <w:rsid w:val="00D91139"/>
    <w:rsid w:val="00D96AF5"/>
    <w:rsid w:val="00DA251C"/>
    <w:rsid w:val="00DB631E"/>
    <w:rsid w:val="00DE1426"/>
    <w:rsid w:val="00DE547A"/>
    <w:rsid w:val="00E1256B"/>
    <w:rsid w:val="00E16048"/>
    <w:rsid w:val="00E2395A"/>
    <w:rsid w:val="00E306ED"/>
    <w:rsid w:val="00E33E74"/>
    <w:rsid w:val="00E51A25"/>
    <w:rsid w:val="00E62F05"/>
    <w:rsid w:val="00E871D0"/>
    <w:rsid w:val="00E87DCD"/>
    <w:rsid w:val="00E94EA6"/>
    <w:rsid w:val="00EA234E"/>
    <w:rsid w:val="00EB397F"/>
    <w:rsid w:val="00EC091A"/>
    <w:rsid w:val="00ED292D"/>
    <w:rsid w:val="00F22494"/>
    <w:rsid w:val="00F35E36"/>
    <w:rsid w:val="00F3718F"/>
    <w:rsid w:val="00F47ED3"/>
    <w:rsid w:val="00F509EE"/>
    <w:rsid w:val="00F60499"/>
    <w:rsid w:val="00F92FB5"/>
    <w:rsid w:val="00FB499C"/>
    <w:rsid w:val="00FB7EAD"/>
    <w:rsid w:val="00FC283A"/>
    <w:rsid w:val="00FD0F9C"/>
    <w:rsid w:val="00FD10DC"/>
    <w:rsid w:val="00FD6D67"/>
    <w:rsid w:val="00FF3243"/>
    <w:rsid w:val="037F739D"/>
    <w:rsid w:val="03F8FC12"/>
    <w:rsid w:val="07324AAF"/>
    <w:rsid w:val="09974CCC"/>
    <w:rsid w:val="0A2DFF92"/>
    <w:rsid w:val="0A38CC3F"/>
    <w:rsid w:val="0ACAB768"/>
    <w:rsid w:val="0EA74640"/>
    <w:rsid w:val="0FD53D17"/>
    <w:rsid w:val="1160FCA9"/>
    <w:rsid w:val="1301C123"/>
    <w:rsid w:val="14033D8B"/>
    <w:rsid w:val="15A28681"/>
    <w:rsid w:val="1C803FC0"/>
    <w:rsid w:val="1D5B07F2"/>
    <w:rsid w:val="1E9A63C5"/>
    <w:rsid w:val="24EC4E9E"/>
    <w:rsid w:val="2640C5D7"/>
    <w:rsid w:val="30E9ED53"/>
    <w:rsid w:val="30F2E28D"/>
    <w:rsid w:val="3900CB7A"/>
    <w:rsid w:val="3F0DF0D6"/>
    <w:rsid w:val="48072167"/>
    <w:rsid w:val="4D9E5C0C"/>
    <w:rsid w:val="4DB32494"/>
    <w:rsid w:val="5377A444"/>
    <w:rsid w:val="5B8D5AA1"/>
    <w:rsid w:val="5FE90C0E"/>
    <w:rsid w:val="604410CB"/>
    <w:rsid w:val="6413ED34"/>
    <w:rsid w:val="6C6642F1"/>
    <w:rsid w:val="6CDF48D8"/>
    <w:rsid w:val="6E665118"/>
    <w:rsid w:val="72CD7F41"/>
    <w:rsid w:val="75D275A7"/>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592E8"/>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9"/>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customStyle="1" w:styleId="TableGrid0">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2.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 ds:uri="df1fc8bd-41ec-43c6-a393-0d465712147e"/>
    <ds:schemaRef ds:uri="0a781ac4-0543-40f6-b874-abd2e65f4b8f"/>
  </ds:schemaRefs>
</ds:datastoreItem>
</file>

<file path=customXml/itemProps3.xml><?xml version="1.0" encoding="utf-8"?>
<ds:datastoreItem xmlns:ds="http://schemas.openxmlformats.org/officeDocument/2006/customXml" ds:itemID="{ADCD11F9-1C3D-44BD-81C8-D47A0D0C4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fc8bd-41ec-43c6-a393-0d465712147e"/>
    <ds:schemaRef ds:uri="0a781ac4-0543-40f6-b874-abd2e65f4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4904</Words>
  <Characters>27955</Characters>
  <Application>Microsoft Office Word</Application>
  <DocSecurity>0</DocSecurity>
  <Lines>232</Lines>
  <Paragraphs>65</Paragraphs>
  <ScaleCrop>false</ScaleCrop>
  <Company/>
  <LinksUpToDate>false</LinksUpToDate>
  <CharactersWithSpaces>32794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maths</dc:title>
  <dc:subject/>
  <dc:creator>Abbot's Lea School</dc:creator>
  <cp:keywords/>
  <dc:description/>
  <cp:lastModifiedBy>Ryan Mason</cp:lastModifiedBy>
  <cp:revision>2</cp:revision>
  <dcterms:created xsi:type="dcterms:W3CDTF">2026-10-02T11:44:00Z</dcterms:created>
  <dcterms:modified xsi:type="dcterms:W3CDTF">2026-10-02T11:44:00Z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Order">
    <vt:r8>2000</vt:r8>
  </property>
  <property fmtid="{D5CDD505-2E9C-101B-9397-08002B2CF9AE}" pid="10" name="ContentTypeId">
    <vt:lpwstr>0x010100FE594AFC21F4EB4CB91F18F362E9DF11</vt:lpwstr>
  </property>
</Properties>
</file>